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27" w:rsidRPr="00500227" w:rsidRDefault="00500227" w:rsidP="00500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27">
        <w:rPr>
          <w:rFonts w:ascii="Times New Roman" w:hAnsi="Times New Roman" w:cs="Times New Roman"/>
          <w:b/>
          <w:sz w:val="28"/>
          <w:szCs w:val="28"/>
        </w:rPr>
        <w:t>ПРОЕКТ ПЕДАГОГИЧЕСКОГО ИССЛЕДОВАНИЯ</w:t>
      </w:r>
    </w:p>
    <w:p w:rsidR="00500227" w:rsidRPr="00500227" w:rsidRDefault="00500227" w:rsidP="005002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0227">
        <w:rPr>
          <w:rFonts w:ascii="Times New Roman" w:hAnsi="Times New Roman" w:cs="Times New Roman"/>
          <w:sz w:val="28"/>
          <w:szCs w:val="28"/>
        </w:rPr>
        <w:t>Рекомендуемая структура</w:t>
      </w:r>
    </w:p>
    <w:p w:rsidR="00500227" w:rsidRPr="00500227" w:rsidRDefault="00500227" w:rsidP="00500227">
      <w:pPr>
        <w:rPr>
          <w:rFonts w:ascii="Times New Roman" w:hAnsi="Times New Roman" w:cs="Times New Roman"/>
          <w:sz w:val="28"/>
          <w:szCs w:val="28"/>
        </w:rPr>
      </w:pPr>
      <w:r w:rsidRPr="00500227">
        <w:rPr>
          <w:rFonts w:ascii="Times New Roman" w:hAnsi="Times New Roman" w:cs="Times New Roman"/>
          <w:sz w:val="28"/>
          <w:szCs w:val="28"/>
        </w:rPr>
        <w:t>1. Название и ключевые слова</w:t>
      </w:r>
      <w:proofErr w:type="gramStart"/>
      <w:r w:rsidRPr="00500227">
        <w:rPr>
          <w:rFonts w:ascii="Times New Roman" w:hAnsi="Times New Roman" w:cs="Times New Roman"/>
          <w:sz w:val="28"/>
          <w:szCs w:val="28"/>
        </w:rPr>
        <w:t xml:space="preserve"> </w:t>
      </w:r>
      <w:r w:rsidRPr="005002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0227" w:rsidRPr="00500227" w:rsidRDefault="00500227" w:rsidP="00500227">
      <w:pPr>
        <w:rPr>
          <w:rFonts w:ascii="Times New Roman" w:hAnsi="Times New Roman" w:cs="Times New Roman"/>
          <w:sz w:val="28"/>
          <w:szCs w:val="28"/>
        </w:rPr>
      </w:pPr>
      <w:r w:rsidRPr="00500227">
        <w:rPr>
          <w:rFonts w:ascii="Times New Roman" w:hAnsi="Times New Roman" w:cs="Times New Roman"/>
          <w:sz w:val="28"/>
          <w:szCs w:val="28"/>
        </w:rPr>
        <w:t>2. Цель исследования / исследовательский вопрос;</w:t>
      </w:r>
    </w:p>
    <w:p w:rsidR="00500227" w:rsidRPr="00500227" w:rsidRDefault="00500227" w:rsidP="00500227">
      <w:pPr>
        <w:rPr>
          <w:rFonts w:ascii="Times New Roman" w:hAnsi="Times New Roman" w:cs="Times New Roman"/>
          <w:sz w:val="28"/>
          <w:szCs w:val="28"/>
        </w:rPr>
      </w:pPr>
      <w:r w:rsidRPr="00500227">
        <w:rPr>
          <w:rFonts w:ascii="Times New Roman" w:hAnsi="Times New Roman" w:cs="Times New Roman"/>
          <w:sz w:val="28"/>
          <w:szCs w:val="28"/>
        </w:rPr>
        <w:t>3. Теоретическая рамка;</w:t>
      </w:r>
    </w:p>
    <w:p w:rsidR="00500227" w:rsidRPr="00500227" w:rsidRDefault="00500227" w:rsidP="00500227">
      <w:pPr>
        <w:rPr>
          <w:rFonts w:ascii="Times New Roman" w:hAnsi="Times New Roman" w:cs="Times New Roman"/>
          <w:sz w:val="28"/>
          <w:szCs w:val="28"/>
        </w:rPr>
      </w:pPr>
      <w:r w:rsidRPr="00500227">
        <w:rPr>
          <w:rFonts w:ascii="Times New Roman" w:hAnsi="Times New Roman" w:cs="Times New Roman"/>
          <w:sz w:val="28"/>
          <w:szCs w:val="28"/>
        </w:rPr>
        <w:t>4. Дизайн исследования и методология;</w:t>
      </w:r>
    </w:p>
    <w:p w:rsidR="00500227" w:rsidRPr="00500227" w:rsidRDefault="00500227" w:rsidP="00500227">
      <w:pPr>
        <w:rPr>
          <w:rFonts w:ascii="Times New Roman" w:hAnsi="Times New Roman" w:cs="Times New Roman"/>
          <w:sz w:val="28"/>
          <w:szCs w:val="28"/>
        </w:rPr>
      </w:pPr>
      <w:r w:rsidRPr="00500227">
        <w:rPr>
          <w:rFonts w:ascii="Times New Roman" w:hAnsi="Times New Roman" w:cs="Times New Roman"/>
          <w:sz w:val="28"/>
          <w:szCs w:val="28"/>
        </w:rPr>
        <w:t xml:space="preserve">5. </w:t>
      </w:r>
      <w:r w:rsidRPr="00500227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500227">
        <w:rPr>
          <w:rFonts w:ascii="Times New Roman" w:hAnsi="Times New Roman" w:cs="Times New Roman"/>
          <w:sz w:val="28"/>
          <w:szCs w:val="28"/>
        </w:rPr>
        <w:t>результаты исследования и научная значимость;</w:t>
      </w:r>
    </w:p>
    <w:p w:rsidR="0007791F" w:rsidRPr="00500227" w:rsidRDefault="00500227" w:rsidP="00500227">
      <w:pPr>
        <w:rPr>
          <w:rFonts w:ascii="Times New Roman" w:hAnsi="Times New Roman" w:cs="Times New Roman"/>
          <w:sz w:val="28"/>
          <w:szCs w:val="28"/>
        </w:rPr>
      </w:pPr>
      <w:r w:rsidRPr="00500227">
        <w:rPr>
          <w:rFonts w:ascii="Times New Roman" w:hAnsi="Times New Roman" w:cs="Times New Roman"/>
          <w:sz w:val="28"/>
          <w:szCs w:val="28"/>
        </w:rPr>
        <w:t>6. Список литературы.</w:t>
      </w:r>
    </w:p>
    <w:p w:rsidR="00500227" w:rsidRPr="00500227" w:rsidRDefault="00500227" w:rsidP="00500227">
      <w:pPr>
        <w:rPr>
          <w:rFonts w:ascii="Times New Roman" w:hAnsi="Times New Roman" w:cs="Times New Roman"/>
          <w:sz w:val="28"/>
          <w:szCs w:val="28"/>
        </w:rPr>
      </w:pPr>
      <w:r w:rsidRPr="00500227">
        <w:rPr>
          <w:rFonts w:ascii="Times New Roman" w:hAnsi="Times New Roman" w:cs="Times New Roman"/>
          <w:sz w:val="28"/>
          <w:szCs w:val="28"/>
        </w:rPr>
        <w:t>7.Приложение</w:t>
      </w:r>
      <w:proofErr w:type="gramStart"/>
      <w:r w:rsidRPr="0050022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00227">
        <w:rPr>
          <w:rFonts w:ascii="Times New Roman" w:hAnsi="Times New Roman" w:cs="Times New Roman"/>
          <w:sz w:val="28"/>
          <w:szCs w:val="28"/>
        </w:rPr>
        <w:t xml:space="preserve">  Таблица или логическая схема «Методы педагогических исследований»</w:t>
      </w:r>
    </w:p>
    <w:p w:rsidR="00500227" w:rsidRPr="00500227" w:rsidRDefault="00500227" w:rsidP="00500227">
      <w:pPr>
        <w:rPr>
          <w:rFonts w:ascii="Times New Roman" w:hAnsi="Times New Roman" w:cs="Times New Roman"/>
          <w:sz w:val="28"/>
          <w:szCs w:val="28"/>
        </w:rPr>
      </w:pPr>
    </w:p>
    <w:sectPr w:rsidR="00500227" w:rsidRPr="0050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B5"/>
    <w:rsid w:val="0007791F"/>
    <w:rsid w:val="00500227"/>
    <w:rsid w:val="00E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 каф.</dc:creator>
  <cp:keywords/>
  <dc:description/>
  <cp:lastModifiedBy>Педагогика каф.</cp:lastModifiedBy>
  <cp:revision>2</cp:revision>
  <dcterms:created xsi:type="dcterms:W3CDTF">2023-11-07T10:58:00Z</dcterms:created>
  <dcterms:modified xsi:type="dcterms:W3CDTF">2023-11-07T11:02:00Z</dcterms:modified>
</cp:coreProperties>
</file>