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9D" w:rsidRDefault="006F3708" w:rsidP="006F3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70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общеобразовательное учреждение высшего образования «Красноярский государственный медицинский университет имени профессора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70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6F3708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ФГБОУ ВО </w:t>
      </w:r>
      <w:proofErr w:type="spellStart"/>
      <w:r w:rsidRPr="006F3708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6F3708">
        <w:rPr>
          <w:rFonts w:ascii="Times New Roman" w:hAnsi="Times New Roman" w:cs="Times New Roman"/>
          <w:sz w:val="28"/>
          <w:szCs w:val="28"/>
        </w:rPr>
        <w:t xml:space="preserve"> им. проф.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70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6F3708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6F3708" w:rsidRDefault="006F3708" w:rsidP="006F3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08" w:rsidRPr="006F3708" w:rsidRDefault="006F3708" w:rsidP="006F3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708">
        <w:rPr>
          <w:rFonts w:ascii="Times New Roman" w:hAnsi="Times New Roman" w:cs="Times New Roman"/>
          <w:sz w:val="28"/>
          <w:szCs w:val="28"/>
        </w:rPr>
        <w:t xml:space="preserve">Кафедра общей хирургии им. проф. М.И. </w:t>
      </w:r>
      <w:proofErr w:type="spellStart"/>
      <w:r w:rsidRPr="006F3708">
        <w:rPr>
          <w:rFonts w:ascii="Times New Roman" w:hAnsi="Times New Roman" w:cs="Times New Roman"/>
          <w:sz w:val="28"/>
          <w:szCs w:val="28"/>
        </w:rPr>
        <w:t>Гульмана</w:t>
      </w:r>
      <w:proofErr w:type="spellEnd"/>
    </w:p>
    <w:p w:rsidR="006F3708" w:rsidRDefault="006F3708" w:rsidP="006F3708">
      <w:pPr>
        <w:jc w:val="right"/>
        <w:rPr>
          <w:rFonts w:ascii="Times New Roman" w:hAnsi="Times New Roman" w:cs="Times New Roman"/>
          <w:sz w:val="28"/>
          <w:szCs w:val="28"/>
        </w:rPr>
      </w:pPr>
      <w:r w:rsidRPr="006F3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708" w:rsidRDefault="006F3708" w:rsidP="006F3708">
      <w:pPr>
        <w:jc w:val="right"/>
        <w:rPr>
          <w:rFonts w:ascii="Times New Roman" w:hAnsi="Times New Roman" w:cs="Times New Roman"/>
          <w:sz w:val="28"/>
          <w:szCs w:val="28"/>
        </w:rPr>
      </w:pPr>
      <w:r w:rsidRPr="006F3708">
        <w:rPr>
          <w:rFonts w:ascii="Times New Roman" w:hAnsi="Times New Roman" w:cs="Times New Roman"/>
          <w:sz w:val="28"/>
          <w:szCs w:val="28"/>
        </w:rPr>
        <w:t>Зав. кафедрой: д.м.н., профессор Винник Ю.С.</w:t>
      </w:r>
    </w:p>
    <w:p w:rsidR="006F3708" w:rsidRDefault="006F3708" w:rsidP="006F3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08" w:rsidRPr="006F3708" w:rsidRDefault="006F3708" w:rsidP="006F3708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3708" w:rsidRPr="006F3708" w:rsidRDefault="006F3708" w:rsidP="006F3708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08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6F3708" w:rsidRDefault="006F3708" w:rsidP="006F3708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3708">
        <w:rPr>
          <w:rFonts w:ascii="Times New Roman" w:hAnsi="Times New Roman" w:cs="Times New Roman"/>
          <w:b/>
          <w:sz w:val="28"/>
          <w:szCs w:val="28"/>
        </w:rPr>
        <w:t>«</w:t>
      </w:r>
      <w:r w:rsidR="00AC6575">
        <w:rPr>
          <w:rFonts w:ascii="Times New Roman" w:hAnsi="Times New Roman" w:cs="Times New Roman"/>
          <w:b/>
          <w:sz w:val="28"/>
          <w:szCs w:val="28"/>
        </w:rPr>
        <w:t xml:space="preserve">Осложнения после </w:t>
      </w:r>
      <w:proofErr w:type="spellStart"/>
      <w:r w:rsidR="00AC6575">
        <w:rPr>
          <w:rFonts w:ascii="Times New Roman" w:hAnsi="Times New Roman" w:cs="Times New Roman"/>
          <w:b/>
          <w:sz w:val="28"/>
          <w:szCs w:val="28"/>
        </w:rPr>
        <w:t>маммопластики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3708" w:rsidRDefault="006F3708" w:rsidP="006F3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ординатор 1-го года обучения по специальности «пластическая хирургия» Веревкина Д.А.</w:t>
      </w:r>
    </w:p>
    <w:p w:rsidR="006F3708" w:rsidRDefault="006F3708" w:rsidP="006F3708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Проверила: </w:t>
      </w:r>
      <w:r w:rsidR="005103AB">
        <w:rPr>
          <w:rFonts w:ascii="Times New Roman" w:hAnsi="Times New Roman" w:cs="Times New Roman"/>
          <w:sz w:val="28"/>
          <w:szCs w:val="28"/>
        </w:rPr>
        <w:t xml:space="preserve">КМН, </w:t>
      </w:r>
      <w:r>
        <w:rPr>
          <w:rFonts w:ascii="Times New Roman" w:hAnsi="Times New Roman" w:cs="Times New Roman"/>
          <w:sz w:val="28"/>
          <w:szCs w:val="28"/>
        </w:rPr>
        <w:t xml:space="preserve">ассистент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F3708" w:rsidRDefault="006F3708" w:rsidP="006F3708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77C6A" w:rsidRDefault="00277C6A" w:rsidP="006F3708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F14E58" w:rsidRDefault="00F14E58" w:rsidP="006F3708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F3708" w:rsidRDefault="006F3708" w:rsidP="006F3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2023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440038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</w:rPr>
      </w:sdtEndPr>
      <w:sdtContent>
        <w:p w:rsidR="009F035C" w:rsidRPr="009F035C" w:rsidRDefault="009F035C" w:rsidP="009F035C">
          <w:pPr>
            <w:pStyle w:val="a5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9F035C">
            <w:rPr>
              <w:rFonts w:ascii="Times New Roman" w:hAnsi="Times New Roman" w:cs="Times New Roman"/>
              <w:b/>
              <w:color w:val="auto"/>
              <w:sz w:val="28"/>
            </w:rPr>
            <w:t>ОГЛАВЛЕНИЕ</w:t>
          </w:r>
        </w:p>
        <w:p w:rsidR="00F14E58" w:rsidRDefault="009F035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9F035C">
            <w:rPr>
              <w:rFonts w:ascii="Times New Roman" w:hAnsi="Times New Roman" w:cs="Times New Roman"/>
              <w:b/>
              <w:bCs/>
              <w:sz w:val="28"/>
            </w:rPr>
            <w:fldChar w:fldCharType="begin"/>
          </w:r>
          <w:r w:rsidRPr="009F035C">
            <w:rPr>
              <w:rFonts w:ascii="Times New Roman" w:hAnsi="Times New Roman" w:cs="Times New Roman"/>
              <w:b/>
              <w:bCs/>
              <w:sz w:val="28"/>
            </w:rPr>
            <w:instrText xml:space="preserve"> TOC \o "1-3" \h \z \u </w:instrText>
          </w:r>
          <w:r w:rsidRPr="009F035C">
            <w:rPr>
              <w:rFonts w:ascii="Times New Roman" w:hAnsi="Times New Roman" w:cs="Times New Roman"/>
              <w:b/>
              <w:bCs/>
              <w:sz w:val="28"/>
            </w:rPr>
            <w:fldChar w:fldCharType="separate"/>
          </w:r>
          <w:hyperlink w:anchor="_Toc151548645" w:history="1">
            <w:r w:rsidR="00F14E58" w:rsidRPr="0050549A">
              <w:rPr>
                <w:rStyle w:val="a6"/>
                <w:rFonts w:ascii="Times New Roman" w:hAnsi="Times New Roman" w:cs="Times New Roman"/>
                <w:b/>
                <w:noProof/>
              </w:rPr>
              <w:t>ВВЕДЕНИЕ</w:t>
            </w:r>
            <w:r w:rsidR="00F14E58">
              <w:rPr>
                <w:noProof/>
                <w:webHidden/>
              </w:rPr>
              <w:tab/>
            </w:r>
            <w:r w:rsidR="00F14E58">
              <w:rPr>
                <w:noProof/>
                <w:webHidden/>
              </w:rPr>
              <w:fldChar w:fldCharType="begin"/>
            </w:r>
            <w:r w:rsidR="00F14E58">
              <w:rPr>
                <w:noProof/>
                <w:webHidden/>
              </w:rPr>
              <w:instrText xml:space="preserve"> PAGEREF _Toc151548645 \h </w:instrText>
            </w:r>
            <w:r w:rsidR="00F14E58">
              <w:rPr>
                <w:noProof/>
                <w:webHidden/>
              </w:rPr>
            </w:r>
            <w:r w:rsidR="00F14E58">
              <w:rPr>
                <w:noProof/>
                <w:webHidden/>
              </w:rPr>
              <w:fldChar w:fldCharType="separate"/>
            </w:r>
            <w:r w:rsidR="00F14E58">
              <w:rPr>
                <w:noProof/>
                <w:webHidden/>
              </w:rPr>
              <w:t>2</w:t>
            </w:r>
            <w:r w:rsidR="00F14E58">
              <w:rPr>
                <w:noProof/>
                <w:webHidden/>
              </w:rPr>
              <w:fldChar w:fldCharType="end"/>
            </w:r>
          </w:hyperlink>
        </w:p>
        <w:p w:rsidR="00F14E58" w:rsidRDefault="00F14E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548646" w:history="1">
            <w:r w:rsidRPr="0050549A">
              <w:rPr>
                <w:rStyle w:val="a6"/>
                <w:rFonts w:ascii="Times New Roman" w:hAnsi="Times New Roman" w:cs="Times New Roman"/>
                <w:b/>
                <w:noProof/>
              </w:rPr>
              <w:t>ГЛАВА 1. ПРИЧИНЫ ПОЯВЛЕНИЯ ОСЛОЖНЕНИЙ ПОСЛЕ МАММОПЛАСТИКИ.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E58" w:rsidRDefault="00F14E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548647" w:history="1">
            <w:r w:rsidRPr="0050549A">
              <w:rPr>
                <w:rStyle w:val="a6"/>
                <w:rFonts w:ascii="Times New Roman" w:hAnsi="Times New Roman" w:cs="Times New Roman"/>
                <w:b/>
                <w:noProof/>
              </w:rPr>
              <w:t>ГЛАВА 2.РАННИЕ И ПОЗДНИЕ ОСЛОЖНЕНИЯ.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E58" w:rsidRDefault="00F14E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548648" w:history="1">
            <w:r w:rsidRPr="0050549A">
              <w:rPr>
                <w:rStyle w:val="a6"/>
                <w:rFonts w:ascii="Times New Roman" w:hAnsi="Times New Roman" w:cs="Times New Roman"/>
                <w:b/>
                <w:noProof/>
              </w:rPr>
              <w:t>ГЛАВА 3. РЕДКИЕ И СПЕЦИФИЧЕСКИЕ ОСЛОЖНЕНИЯ.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E58" w:rsidRDefault="00F14E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548649" w:history="1">
            <w:r w:rsidRPr="0050549A">
              <w:rPr>
                <w:rStyle w:val="a6"/>
                <w:rFonts w:ascii="Times New Roman" w:hAnsi="Times New Roman" w:cs="Times New Roman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E58" w:rsidRDefault="00F14E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548650" w:history="1">
            <w:r w:rsidRPr="0050549A">
              <w:rPr>
                <w:rStyle w:val="a6"/>
                <w:rFonts w:ascii="Times New Roman" w:hAnsi="Times New Roman" w:cs="Times New Roman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  <w:t>11</w:t>
            </w:r>
          </w:hyperlink>
        </w:p>
        <w:p w:rsidR="009F035C" w:rsidRPr="009F035C" w:rsidRDefault="009F035C">
          <w:pPr>
            <w:rPr>
              <w:rFonts w:ascii="Times New Roman" w:hAnsi="Times New Roman" w:cs="Times New Roman"/>
              <w:sz w:val="28"/>
            </w:rPr>
          </w:pPr>
          <w:r w:rsidRPr="009F035C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6F3708" w:rsidRPr="009F035C" w:rsidRDefault="006F3708" w:rsidP="006F370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F3708" w:rsidRPr="009F035C" w:rsidRDefault="006F3708" w:rsidP="006F3708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9F035C" w:rsidRDefault="009F035C" w:rsidP="009F035C">
      <w:pPr>
        <w:pStyle w:val="1"/>
        <w:rPr>
          <w:rFonts w:ascii="Times New Roman" w:eastAsiaTheme="minorHAnsi" w:hAnsi="Times New Roman" w:cs="Times New Roman"/>
          <w:color w:val="auto"/>
          <w:sz w:val="36"/>
          <w:szCs w:val="28"/>
        </w:rPr>
      </w:pPr>
    </w:p>
    <w:p w:rsidR="009F035C" w:rsidRDefault="009F035C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D31F06" w:rsidRDefault="00D31F06" w:rsidP="009F035C"/>
    <w:p w:rsidR="00605E19" w:rsidRPr="009F035C" w:rsidRDefault="00605E19" w:rsidP="009F035C"/>
    <w:p w:rsidR="006F3708" w:rsidRDefault="006F3708" w:rsidP="00AC6575">
      <w:pPr>
        <w:pStyle w:val="1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51548645"/>
      <w:r w:rsidRPr="00F0746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AC6575" w:rsidRPr="00AC6575" w:rsidRDefault="00AC6575" w:rsidP="00AC6575"/>
    <w:p w:rsidR="00AC6575" w:rsidRDefault="00AC6575" w:rsidP="00AC6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575">
        <w:rPr>
          <w:rFonts w:ascii="Times New Roman" w:hAnsi="Times New Roman" w:cs="Times New Roman"/>
          <w:sz w:val="28"/>
          <w:szCs w:val="28"/>
        </w:rPr>
        <w:t>Маммопластика</w:t>
      </w:r>
      <w:proofErr w:type="spellEnd"/>
      <w:r w:rsidRPr="00AC6575">
        <w:rPr>
          <w:rFonts w:ascii="Times New Roman" w:hAnsi="Times New Roman" w:cs="Times New Roman"/>
          <w:sz w:val="28"/>
          <w:szCs w:val="28"/>
        </w:rPr>
        <w:t xml:space="preserve"> — это пластическая операция для хирургической коррекции формы и размера молочных желез, ареолы, сосков. Сегодня это самый популярный вид оперативного вмешательства, на его долю приходится более 35% от всех пластических операций. </w:t>
      </w:r>
    </w:p>
    <w:p w:rsidR="00AC6575" w:rsidRPr="00AC6575" w:rsidRDefault="00AC6575" w:rsidP="00AC6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75">
        <w:rPr>
          <w:rFonts w:ascii="Times New Roman" w:hAnsi="Times New Roman" w:cs="Times New Roman"/>
          <w:sz w:val="28"/>
          <w:szCs w:val="28"/>
        </w:rPr>
        <w:t>Высокий спрос, во многом, связан с ее безопасностью. Несмотря на хорошую переносимость и быструю реабилитацию, после пластики груди могут развиваться осложнения. Неблагоприятные послеоперационные последствия, как правило, не несут прямой угрозы для жизни и являются результатом несоблюдения врачебных рекомендаций.</w:t>
      </w:r>
    </w:p>
    <w:p w:rsidR="00515E77" w:rsidRDefault="00515E77" w:rsidP="00605E19">
      <w:pPr>
        <w:spacing w:after="0"/>
      </w:pPr>
    </w:p>
    <w:p w:rsidR="00605E19" w:rsidRDefault="00605E19" w:rsidP="00605E19">
      <w:pPr>
        <w:spacing w:after="0"/>
        <w:rPr>
          <w:rStyle w:val="10"/>
          <w:rFonts w:ascii="Times New Roman" w:hAnsi="Times New Roman" w:cs="Times New Roman"/>
          <w:b/>
          <w:color w:val="auto"/>
          <w:sz w:val="28"/>
        </w:rPr>
      </w:pPr>
    </w:p>
    <w:p w:rsidR="00464E8E" w:rsidRDefault="00F05D64" w:rsidP="00464E8E">
      <w:pPr>
        <w:spacing w:after="0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</w:rPr>
      </w:pPr>
      <w:bookmarkStart w:id="2" w:name="_Toc151548646"/>
      <w:r w:rsidRPr="00F0746F">
        <w:rPr>
          <w:rStyle w:val="10"/>
          <w:rFonts w:ascii="Times New Roman" w:hAnsi="Times New Roman" w:cs="Times New Roman"/>
          <w:b/>
          <w:color w:val="auto"/>
          <w:sz w:val="28"/>
        </w:rPr>
        <w:t xml:space="preserve">ГЛАВА 1. </w:t>
      </w:r>
      <w:r>
        <w:rPr>
          <w:rStyle w:val="10"/>
          <w:rFonts w:ascii="Times New Roman" w:hAnsi="Times New Roman" w:cs="Times New Roman"/>
          <w:b/>
          <w:color w:val="auto"/>
          <w:sz w:val="28"/>
        </w:rPr>
        <w:t>ПРИЧИНЫ ПОЯВЛЕНИЯ ОСЛОЖНЕНИЙ ПОСЛЕ МАММОПЛАСТИКИ.</w:t>
      </w:r>
      <w:bookmarkEnd w:id="2"/>
    </w:p>
    <w:p w:rsidR="00515E77" w:rsidRDefault="00515E77" w:rsidP="00464E8E">
      <w:pPr>
        <w:spacing w:after="0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</w:rPr>
      </w:pPr>
    </w:p>
    <w:p w:rsid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Осложнения после </w:t>
      </w:r>
      <w:proofErr w:type="spellStart"/>
      <w:r w:rsidRPr="00F05D64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F05D64">
        <w:rPr>
          <w:rFonts w:ascii="Times New Roman" w:hAnsi="Times New Roman" w:cs="Times New Roman"/>
          <w:sz w:val="28"/>
          <w:szCs w:val="28"/>
        </w:rPr>
        <w:t xml:space="preserve"> могут возникать по разным причинам:</w:t>
      </w:r>
    </w:p>
    <w:p w:rsidR="00F05D64" w:rsidRP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Низкая квалификация хирурга. </w:t>
      </w:r>
    </w:p>
    <w:p w:rsidR="00F05D64" w:rsidRPr="00F05D64" w:rsidRDefault="00F05D64" w:rsidP="00F05D6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>Выбор хорошего врача — это одна из главных составляющих успеха пластической операции. Специалист должен иметь достаточно опыта для проведения пластики. Подтверждением его опытности может быть портфолио с примерами работ и положительные отзывы пациентов. Нужно заранее подготовиться к тому, что хороший специалист не устанавливает низкую стоимость на свою работу. Поэтому если озвученная цена операции ниже рыночной, то стоит задуматься о возможных последствиях такой экономии.</w:t>
      </w:r>
    </w:p>
    <w:p w:rsidR="00F05D64" w:rsidRP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Некачественная предоперационная подготовка. </w:t>
      </w:r>
    </w:p>
    <w:p w:rsidR="00F05D64" w:rsidRPr="00F05D64" w:rsidRDefault="00F05D64" w:rsidP="00F05D6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>Пластика груди, как и любая другая операция, нуждается в комплексном диагностическом обследовании. Предварительная диагностика позволяет своевременно выявить противопоказания и спрогнозировать реакцию организма на хирургическое вмешательство. Игнорирование предоперационной подготовки превращает пластику в «русскую рулетку», потому что хирург не знает о текущем состоянии здоровья пациентки и имеющихся хронических заболеваниях, особенно аутоиммунного характера.</w:t>
      </w:r>
    </w:p>
    <w:p w:rsidR="00F05D64" w:rsidRP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Индивидуальная реакция организма. </w:t>
      </w:r>
    </w:p>
    <w:p w:rsidR="00F05D64" w:rsidRPr="00F05D64" w:rsidRDefault="00F05D64" w:rsidP="00F05D6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lastRenderedPageBreak/>
        <w:t>Даже комплексная предварительная диагностика не гарантирует точное прогнозирование работы иммунной системы. Иногда послеоперационные осложнения являются результатом индивидуальной реакции организма, которую невозможно предугадать и предотвратить заранее.</w:t>
      </w:r>
    </w:p>
    <w:p w:rsidR="00F05D64" w:rsidRP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Несоблюдение предписаний врача по восстановлению. </w:t>
      </w:r>
    </w:p>
    <w:p w:rsidR="00F05D64" w:rsidRPr="00F05D64" w:rsidRDefault="00F05D64" w:rsidP="00F05D6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P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>Для быстрого и правильного восстановления необходимо строго выполнять врачебные назначения: носить компрессионное белье, отказаться от физической нагрузки, не посещать бани и сауны. Игнорирование этих рекомендаций практически всегда приводит к развитию послеоперационных осложнений.</w:t>
      </w:r>
    </w:p>
    <w:p w:rsidR="00515E77" w:rsidRDefault="00515E77" w:rsidP="00464E8E">
      <w:pPr>
        <w:spacing w:after="0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</w:rPr>
      </w:pPr>
    </w:p>
    <w:p w:rsidR="00977422" w:rsidRDefault="00CA1030" w:rsidP="00D31F0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151548647"/>
      <w:r w:rsidRPr="00F0746F">
        <w:rPr>
          <w:rFonts w:ascii="Times New Roman" w:hAnsi="Times New Roman" w:cs="Times New Roman"/>
          <w:b/>
          <w:color w:val="auto"/>
          <w:sz w:val="28"/>
        </w:rPr>
        <w:t>ГЛАВА 2.</w:t>
      </w:r>
      <w:r w:rsidR="00605E19">
        <w:rPr>
          <w:rFonts w:ascii="Times New Roman" w:hAnsi="Times New Roman" w:cs="Times New Roman"/>
          <w:b/>
          <w:color w:val="auto"/>
          <w:sz w:val="28"/>
        </w:rPr>
        <w:t>РАННИЕ И ПОЗДНИЕ ОСЛОЖНЕНИЯ</w:t>
      </w:r>
      <w:r w:rsidR="00F05D64" w:rsidRPr="00F0746F">
        <w:rPr>
          <w:rFonts w:ascii="Times New Roman" w:hAnsi="Times New Roman" w:cs="Times New Roman"/>
          <w:b/>
          <w:color w:val="auto"/>
          <w:sz w:val="28"/>
        </w:rPr>
        <w:t>.</w:t>
      </w:r>
      <w:bookmarkEnd w:id="3"/>
    </w:p>
    <w:p w:rsidR="00F05D64" w:rsidRPr="00F05D64" w:rsidRDefault="00F05D64" w:rsidP="00F05D64"/>
    <w:p w:rsidR="00F05D64" w:rsidRP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В зависимости от срока возникновения осложнения </w:t>
      </w:r>
      <w:proofErr w:type="spellStart"/>
      <w:r w:rsidRPr="00F05D64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F05D64">
        <w:rPr>
          <w:rFonts w:ascii="Times New Roman" w:hAnsi="Times New Roman" w:cs="Times New Roman"/>
          <w:sz w:val="28"/>
          <w:szCs w:val="28"/>
        </w:rPr>
        <w:t xml:space="preserve"> делятся на два вида:</w:t>
      </w:r>
    </w:p>
    <w:p w:rsidR="00F05D64" w:rsidRPr="00F05D64" w:rsidRDefault="00F05D64" w:rsidP="00F05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Pr="00F05D64" w:rsidRDefault="00F05D64" w:rsidP="00F05D64">
      <w:pPr>
        <w:pStyle w:val="a3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>Ранние. Возникают в течение 1-5 дней после операции. Чаще всего имеют острый характер, яркую симптоматику и могут быть опасны для здоровья. Нуждаются в срочной консультации врача.</w:t>
      </w:r>
    </w:p>
    <w:p w:rsidR="00F05D64" w:rsidRPr="00F05D64" w:rsidRDefault="00F05D64" w:rsidP="00F05D64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pStyle w:val="a3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>Отдаленные. Обычно появляются после заживления тканей, через несколько месяцев и даже лет после пластики. Многие из них представляют собой косметические дефекты и проблемы, влияющие на качество жизни.</w:t>
      </w:r>
    </w:p>
    <w:p w:rsidR="00F05D64" w:rsidRPr="00F05D64" w:rsidRDefault="00F05D64" w:rsidP="00F05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Ранние послеоперационные: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гематома;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нагноение раны;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расхождение краев раны;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некроз ареолы (краевой или полный);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краевой некроз кожно-жировых лоскутов;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некроз жировой ткани.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Поздние послеоперационные: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выраженные рубцовые изменения;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нарушение чувствительности кожи, соска и ареолы;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 xml:space="preserve">— рецидив гипертрофии молочных желез;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lastRenderedPageBreak/>
        <w:t xml:space="preserve">— деформация соска и ареолы; — деформация </w:t>
      </w:r>
      <w:proofErr w:type="gramStart"/>
      <w:r w:rsidRPr="00F05D6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5D64">
        <w:rPr>
          <w:rFonts w:ascii="Times New Roman" w:hAnsi="Times New Roman" w:cs="Times New Roman"/>
          <w:sz w:val="28"/>
          <w:szCs w:val="28"/>
        </w:rPr>
        <w:t xml:space="preserve">или ) птоз железы. </w:t>
      </w:r>
    </w:p>
    <w:p w:rsidR="00F05D64" w:rsidRPr="00F05D64" w:rsidRDefault="00F05D64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Pr="00F05D64" w:rsidRDefault="00F05D64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64">
        <w:rPr>
          <w:rFonts w:ascii="Times New Roman" w:hAnsi="Times New Roman" w:cs="Times New Roman"/>
          <w:sz w:val="28"/>
          <w:szCs w:val="28"/>
        </w:rPr>
        <w:t>Причинами развития послеоперационных осложнений нередко являются допущенные в ходе операции технические ошибки, которые, в свою очередь, возникают вследствие просчетов предоперационного планирования и неправильно выполненной разметки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422" w:rsidRDefault="00977422" w:rsidP="0097742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Default="00F05D64" w:rsidP="00F05D64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64">
        <w:rPr>
          <w:rFonts w:ascii="Times New Roman" w:hAnsi="Times New Roman" w:cs="Times New Roman"/>
          <w:b/>
          <w:sz w:val="28"/>
          <w:szCs w:val="28"/>
        </w:rPr>
        <w:t>2.1.</w:t>
      </w:r>
      <w:r w:rsidRPr="00F05D64">
        <w:rPr>
          <w:b/>
        </w:rPr>
        <w:t xml:space="preserve"> </w:t>
      </w:r>
      <w:r w:rsidRPr="00F05D64">
        <w:rPr>
          <w:rFonts w:ascii="Times New Roman" w:hAnsi="Times New Roman" w:cs="Times New Roman"/>
          <w:b/>
          <w:sz w:val="28"/>
          <w:szCs w:val="28"/>
        </w:rPr>
        <w:t>Осложнения в раннем послеоперационном периоде</w:t>
      </w:r>
      <w:r w:rsidR="0030651E">
        <w:rPr>
          <w:rFonts w:ascii="Times New Roman" w:hAnsi="Times New Roman" w:cs="Times New Roman"/>
          <w:b/>
          <w:sz w:val="28"/>
          <w:szCs w:val="28"/>
        </w:rPr>
        <w:t>.</w:t>
      </w:r>
    </w:p>
    <w:p w:rsidR="0030651E" w:rsidRDefault="0030651E" w:rsidP="00F05D64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Pr="0030651E">
        <w:rPr>
          <w:rFonts w:ascii="Times New Roman" w:hAnsi="Times New Roman" w:cs="Times New Roman"/>
          <w:b/>
          <w:sz w:val="28"/>
          <w:szCs w:val="28"/>
        </w:rPr>
        <w:t>Гематома.</w:t>
      </w:r>
      <w:r w:rsidRPr="0030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1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матома встречается в 2% случаев </w:t>
      </w:r>
      <w:r w:rsidRPr="0030651E">
        <w:rPr>
          <w:rFonts w:ascii="Times New Roman" w:hAnsi="Times New Roman" w:cs="Times New Roman"/>
          <w:sz w:val="28"/>
          <w:szCs w:val="28"/>
        </w:rPr>
        <w:t>и чаще всего возникает в первые сутки после операции. Даже использование активной дренажной системы не всегда предотвращает</w:t>
      </w:r>
      <w:r>
        <w:rPr>
          <w:rFonts w:ascii="Times New Roman" w:hAnsi="Times New Roman" w:cs="Times New Roman"/>
          <w:sz w:val="28"/>
          <w:szCs w:val="28"/>
        </w:rPr>
        <w:t xml:space="preserve"> скопление крови в ране. Наличи</w:t>
      </w:r>
      <w:r w:rsidRPr="0030651E">
        <w:rPr>
          <w:rFonts w:ascii="Times New Roman" w:hAnsi="Times New Roman" w:cs="Times New Roman"/>
          <w:sz w:val="28"/>
          <w:szCs w:val="28"/>
        </w:rPr>
        <w:t xml:space="preserve">е напряженной гематомы может привести к нарушению кровоснабжения лоскутов, </w:t>
      </w:r>
      <w:proofErr w:type="spellStart"/>
      <w:r w:rsidRPr="0030651E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30651E">
        <w:rPr>
          <w:rFonts w:ascii="Times New Roman" w:hAnsi="Times New Roman" w:cs="Times New Roman"/>
          <w:sz w:val="28"/>
          <w:szCs w:val="28"/>
        </w:rPr>
        <w:t xml:space="preserve"> комплекса и нагноению раны. Лечение данного осложнения заключается в эвакуации гематомы и ликвидации источника кровотечения. </w:t>
      </w: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Pr="0030651E">
        <w:rPr>
          <w:rFonts w:ascii="Times New Roman" w:hAnsi="Times New Roman" w:cs="Times New Roman"/>
          <w:b/>
          <w:sz w:val="28"/>
          <w:szCs w:val="28"/>
        </w:rPr>
        <w:t xml:space="preserve">Нагноение раны. </w:t>
      </w: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Локальна</w:t>
      </w:r>
      <w:r w:rsidRPr="0030651E">
        <w:rPr>
          <w:rFonts w:ascii="Times New Roman" w:hAnsi="Times New Roman" w:cs="Times New Roman"/>
          <w:sz w:val="28"/>
          <w:szCs w:val="28"/>
        </w:rPr>
        <w:t xml:space="preserve">я инфекция может явиться следствием образования гематомы или некроза жировой ткани. Лечение заключается в дренировании и удалении нежизнеспособных тканей. При распространенном процессе назначают антибиотикотерапию. </w:t>
      </w: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1E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Pr="0030651E">
        <w:rPr>
          <w:rFonts w:ascii="Times New Roman" w:hAnsi="Times New Roman" w:cs="Times New Roman"/>
          <w:b/>
          <w:sz w:val="28"/>
          <w:szCs w:val="28"/>
        </w:rPr>
        <w:t>Расхождение краев раны</w:t>
      </w:r>
      <w:r w:rsidRPr="00306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1E">
        <w:rPr>
          <w:rFonts w:ascii="Times New Roman" w:hAnsi="Times New Roman" w:cs="Times New Roman"/>
          <w:sz w:val="28"/>
          <w:szCs w:val="28"/>
        </w:rPr>
        <w:t>Несостоятельность шва раны, как правило, являет</w:t>
      </w:r>
      <w:r w:rsidRPr="0030651E">
        <w:rPr>
          <w:rFonts w:ascii="Times New Roman" w:hAnsi="Times New Roman" w:cs="Times New Roman"/>
          <w:sz w:val="28"/>
          <w:szCs w:val="28"/>
        </w:rPr>
        <w:t>ся следствием технических ошибо</w:t>
      </w:r>
      <w:r w:rsidRPr="0030651E">
        <w:rPr>
          <w:rFonts w:ascii="Times New Roman" w:hAnsi="Times New Roman" w:cs="Times New Roman"/>
          <w:sz w:val="28"/>
          <w:szCs w:val="28"/>
        </w:rPr>
        <w:t xml:space="preserve">к хирурга. В некоторых случаях швы с раны снимают преднамеренно для улучшения кровоснабжения </w:t>
      </w:r>
      <w:proofErr w:type="spellStart"/>
      <w:r w:rsidRPr="0030651E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30651E">
        <w:rPr>
          <w:rFonts w:ascii="Times New Roman" w:hAnsi="Times New Roman" w:cs="Times New Roman"/>
          <w:sz w:val="28"/>
          <w:szCs w:val="28"/>
        </w:rPr>
        <w:t xml:space="preserve"> комплекса или кожно-жировых лоскутов. </w:t>
      </w: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Pr="0030651E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proofErr w:type="spellStart"/>
      <w:r w:rsidRPr="0030651E">
        <w:rPr>
          <w:rFonts w:ascii="Times New Roman" w:hAnsi="Times New Roman" w:cs="Times New Roman"/>
          <w:b/>
          <w:sz w:val="28"/>
          <w:szCs w:val="28"/>
        </w:rPr>
        <w:t>сосково-ареолярного</w:t>
      </w:r>
      <w:proofErr w:type="spellEnd"/>
      <w:r w:rsidRPr="0030651E">
        <w:rPr>
          <w:rFonts w:ascii="Times New Roman" w:hAnsi="Times New Roman" w:cs="Times New Roman"/>
          <w:b/>
          <w:sz w:val="28"/>
          <w:szCs w:val="28"/>
        </w:rPr>
        <w:t xml:space="preserve"> комплекса и кожных лоскутов. </w:t>
      </w: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1E">
        <w:rPr>
          <w:rFonts w:ascii="Times New Roman" w:hAnsi="Times New Roman" w:cs="Times New Roman"/>
          <w:sz w:val="28"/>
          <w:szCs w:val="28"/>
        </w:rPr>
        <w:t xml:space="preserve">Полный некроз соска и ареолы встречается крайне редко. Частота краевого некроза ареолы, по данным разных авторов, не </w:t>
      </w:r>
      <w:proofErr w:type="spellStart"/>
      <w:r w:rsidRPr="0030651E">
        <w:rPr>
          <w:rFonts w:ascii="Times New Roman" w:hAnsi="Times New Roman" w:cs="Times New Roman"/>
          <w:sz w:val="28"/>
          <w:szCs w:val="28"/>
        </w:rPr>
        <w:t>превышае</w:t>
      </w:r>
      <w:proofErr w:type="spellEnd"/>
      <w:r w:rsidRPr="0030651E">
        <w:rPr>
          <w:rFonts w:ascii="Times New Roman" w:hAnsi="Times New Roman" w:cs="Times New Roman"/>
          <w:sz w:val="28"/>
          <w:szCs w:val="28"/>
        </w:rPr>
        <w:t xml:space="preserve"> т 1,5%. Основная причина этого осложнения — нарушения хирургической техники, к которым относятся: — грубое выделение тканевой ножки и ее</w:t>
      </w:r>
      <w:r>
        <w:rPr>
          <w:rFonts w:ascii="Times New Roman" w:hAnsi="Times New Roman" w:cs="Times New Roman"/>
          <w:sz w:val="28"/>
          <w:szCs w:val="28"/>
        </w:rPr>
        <w:t xml:space="preserve"> слишком грубая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деэпидермизация</w:t>
      </w:r>
      <w:proofErr w:type="spellEnd"/>
      <w:r w:rsidRPr="003065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1E">
        <w:rPr>
          <w:rFonts w:ascii="Times New Roman" w:hAnsi="Times New Roman" w:cs="Times New Roman"/>
          <w:sz w:val="28"/>
          <w:szCs w:val="28"/>
        </w:rPr>
        <w:t xml:space="preserve">— перекручивание ножки; </w:t>
      </w: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1E">
        <w:rPr>
          <w:rFonts w:ascii="Times New Roman" w:hAnsi="Times New Roman" w:cs="Times New Roman"/>
          <w:sz w:val="28"/>
          <w:szCs w:val="28"/>
        </w:rPr>
        <w:lastRenderedPageBreak/>
        <w:t xml:space="preserve">— сдавление </w:t>
      </w:r>
      <w:proofErr w:type="spellStart"/>
      <w:r w:rsidRPr="0030651E">
        <w:rPr>
          <w:rFonts w:ascii="Times New Roman" w:hAnsi="Times New Roman" w:cs="Times New Roman"/>
          <w:sz w:val="28"/>
          <w:szCs w:val="28"/>
        </w:rPr>
        <w:t>иожки</w:t>
      </w:r>
      <w:proofErr w:type="spellEnd"/>
      <w:r w:rsidRPr="0030651E">
        <w:rPr>
          <w:rFonts w:ascii="Times New Roman" w:hAnsi="Times New Roman" w:cs="Times New Roman"/>
          <w:sz w:val="28"/>
          <w:szCs w:val="28"/>
        </w:rPr>
        <w:t xml:space="preserve"> окружающими тканями или гематомой; </w:t>
      </w: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1E">
        <w:rPr>
          <w:rFonts w:ascii="Times New Roman" w:hAnsi="Times New Roman" w:cs="Times New Roman"/>
          <w:sz w:val="28"/>
          <w:szCs w:val="28"/>
        </w:rPr>
        <w:t>— н</w:t>
      </w:r>
      <w:r>
        <w:rPr>
          <w:rFonts w:ascii="Times New Roman" w:hAnsi="Times New Roman" w:cs="Times New Roman"/>
          <w:sz w:val="28"/>
          <w:szCs w:val="28"/>
        </w:rPr>
        <w:t>едостаточная толщина ножки из-з</w:t>
      </w:r>
      <w:r w:rsidRPr="0030651E">
        <w:rPr>
          <w:rFonts w:ascii="Times New Roman" w:hAnsi="Times New Roman" w:cs="Times New Roman"/>
          <w:sz w:val="28"/>
          <w:szCs w:val="28"/>
        </w:rPr>
        <w:t>а избыточной резекции тканей;</w:t>
      </w:r>
    </w:p>
    <w:p w:rsidR="0030651E" w:rsidRDefault="0030651E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51E">
        <w:rPr>
          <w:rFonts w:ascii="Times New Roman" w:hAnsi="Times New Roman" w:cs="Times New Roman"/>
          <w:sz w:val="28"/>
          <w:szCs w:val="28"/>
        </w:rPr>
        <w:t xml:space="preserve"> — чрезмерное сдавление молочных желез повязкой. </w:t>
      </w:r>
    </w:p>
    <w:p w:rsidR="0030651E" w:rsidRDefault="0030651E" w:rsidP="0030651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1E">
        <w:rPr>
          <w:rFonts w:ascii="Times New Roman" w:hAnsi="Times New Roman" w:cs="Times New Roman"/>
          <w:sz w:val="28"/>
          <w:szCs w:val="28"/>
        </w:rPr>
        <w:t xml:space="preserve">Основными признаками нарушения кровоснабжения </w:t>
      </w:r>
      <w:proofErr w:type="spellStart"/>
      <w:r w:rsidRPr="0030651E">
        <w:rPr>
          <w:rFonts w:ascii="Times New Roman" w:hAnsi="Times New Roman" w:cs="Times New Roman"/>
          <w:sz w:val="28"/>
          <w:szCs w:val="28"/>
        </w:rPr>
        <w:t>сосково-ареолярно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и лоскутов являютс</w:t>
      </w:r>
      <w:r w:rsidRPr="0030651E">
        <w:rPr>
          <w:rFonts w:ascii="Times New Roman" w:hAnsi="Times New Roman" w:cs="Times New Roman"/>
          <w:sz w:val="28"/>
          <w:szCs w:val="28"/>
        </w:rPr>
        <w:t>я цианоз и выраженный отек тканей. Лечение заключается в устранении всех тех факторов, к</w:t>
      </w:r>
      <w:r>
        <w:rPr>
          <w:rFonts w:ascii="Times New Roman" w:hAnsi="Times New Roman" w:cs="Times New Roman"/>
          <w:sz w:val="28"/>
          <w:szCs w:val="28"/>
        </w:rPr>
        <w:t>оторые привели к нарушению пи</w:t>
      </w:r>
      <w:r w:rsidRPr="0030651E">
        <w:rPr>
          <w:rFonts w:ascii="Times New Roman" w:hAnsi="Times New Roman" w:cs="Times New Roman"/>
          <w:sz w:val="28"/>
          <w:szCs w:val="28"/>
        </w:rPr>
        <w:t>тания тканей (вплоть до раскрытия краев кожной раны). Если ситуацию не удается стабилизировать, то необходимо формир</w:t>
      </w:r>
      <w:r>
        <w:rPr>
          <w:rFonts w:ascii="Times New Roman" w:hAnsi="Times New Roman" w:cs="Times New Roman"/>
          <w:sz w:val="28"/>
          <w:szCs w:val="28"/>
        </w:rPr>
        <w:t>овать полнослойный транспланта</w:t>
      </w:r>
      <w:r w:rsidRPr="0030651E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30651E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30651E">
        <w:rPr>
          <w:rFonts w:ascii="Times New Roman" w:hAnsi="Times New Roman" w:cs="Times New Roman"/>
          <w:sz w:val="28"/>
          <w:szCs w:val="28"/>
        </w:rPr>
        <w:t xml:space="preserve"> комплекса. </w:t>
      </w: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2.1.5. </w:t>
      </w:r>
      <w:r w:rsidRPr="0030651E">
        <w:rPr>
          <w:rFonts w:ascii="Times New Roman" w:hAnsi="Times New Roman" w:cs="Times New Roman"/>
          <w:b/>
          <w:sz w:val="28"/>
          <w:szCs w:val="28"/>
        </w:rPr>
        <w:t>Некроз жировой ткани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51E" w:rsidRPr="0030651E" w:rsidRDefault="0030651E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0651E">
        <w:rPr>
          <w:rFonts w:ascii="Times New Roman" w:hAnsi="Times New Roman" w:cs="Times New Roman"/>
          <w:sz w:val="28"/>
          <w:szCs w:val="28"/>
        </w:rPr>
        <w:t xml:space="preserve">аще встречается при больших резекциях молочных желез и проявляется повышением температуры тела, болью. </w:t>
      </w:r>
      <w:proofErr w:type="spellStart"/>
      <w:r w:rsidRPr="0030651E">
        <w:rPr>
          <w:rFonts w:ascii="Times New Roman" w:hAnsi="Times New Roman" w:cs="Times New Roman"/>
          <w:sz w:val="28"/>
          <w:szCs w:val="28"/>
        </w:rPr>
        <w:t>Некротизированный</w:t>
      </w:r>
      <w:proofErr w:type="spellEnd"/>
      <w:r w:rsidRPr="0030651E">
        <w:rPr>
          <w:rFonts w:ascii="Times New Roman" w:hAnsi="Times New Roman" w:cs="Times New Roman"/>
          <w:sz w:val="28"/>
          <w:szCs w:val="28"/>
        </w:rPr>
        <w:t xml:space="preserve"> жир необходимо удалить через операционный доступ, после чего рану дренируют и ведут, как инфици</w:t>
      </w:r>
      <w:r w:rsidR="00D31F06">
        <w:rPr>
          <w:rFonts w:ascii="Times New Roman" w:hAnsi="Times New Roman" w:cs="Times New Roman"/>
          <w:sz w:val="28"/>
          <w:szCs w:val="28"/>
        </w:rPr>
        <w:t>рованную, до полного заживления</w:t>
      </w:r>
      <w:r w:rsidRPr="0030651E">
        <w:rPr>
          <w:rFonts w:ascii="Times New Roman" w:hAnsi="Times New Roman" w:cs="Times New Roman"/>
          <w:sz w:val="28"/>
          <w:szCs w:val="28"/>
        </w:rPr>
        <w:t>.</w:t>
      </w:r>
    </w:p>
    <w:p w:rsidR="00F05D64" w:rsidRDefault="00F05D64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Pr="00D31F06" w:rsidRDefault="00D31F06" w:rsidP="0030651E">
      <w:pPr>
        <w:spacing w:after="0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31F06">
        <w:rPr>
          <w:rFonts w:ascii="Times New Roman" w:hAnsi="Times New Roman" w:cs="Times New Roman"/>
          <w:b/>
          <w:sz w:val="28"/>
          <w:szCs w:val="28"/>
        </w:rPr>
        <w:t xml:space="preserve">Поздние послеоперационные осложнения. </w:t>
      </w:r>
    </w:p>
    <w:p w:rsidR="00D31F06" w:rsidRPr="00D31F06" w:rsidRDefault="00D31F06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Pr="00D31F06" w:rsidRDefault="00D31F06" w:rsidP="0030651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Pr="00D31F06">
        <w:rPr>
          <w:rFonts w:ascii="Times New Roman" w:hAnsi="Times New Roman" w:cs="Times New Roman"/>
          <w:b/>
          <w:sz w:val="28"/>
          <w:szCs w:val="28"/>
        </w:rPr>
        <w:t>Образование выраженных рубцов</w:t>
      </w:r>
      <w:r w:rsidRPr="00D31F06">
        <w:rPr>
          <w:rFonts w:ascii="Times New Roman" w:hAnsi="Times New Roman" w:cs="Times New Roman"/>
          <w:sz w:val="28"/>
          <w:szCs w:val="28"/>
        </w:rPr>
        <w:t xml:space="preserve"> — довольно частое осложнение редукционной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>. Одной из его объективных причин является расположение лини и швов перпендикулярно 683 и ли под углом к «силовым» линиям кожи. Б</w:t>
      </w:r>
      <w:r>
        <w:rPr>
          <w:rFonts w:ascii="Times New Roman" w:hAnsi="Times New Roman" w:cs="Times New Roman"/>
          <w:sz w:val="28"/>
          <w:szCs w:val="28"/>
        </w:rPr>
        <w:t>олее значительные рубцы, имеющи</w:t>
      </w:r>
      <w:r w:rsidRPr="00D31F06">
        <w:rPr>
          <w:rFonts w:ascii="Times New Roman" w:hAnsi="Times New Roman" w:cs="Times New Roman"/>
          <w:sz w:val="28"/>
          <w:szCs w:val="28"/>
        </w:rPr>
        <w:t xml:space="preserve">е склонность к гипертрофии, всегда расположены вблизи грудины. Поэтому методики операций, исключающие эту локализацию рубцов, более предпочтительны. Даже применение сверхпрочного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нерассасывающегося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инертного материала не предупреждает растяжение рубцов вокруг ареолы и идущих книзу к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субмаммарной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складке. Это и неудивительно, так как без наложения с натяжением шва на вертикально расположенную</w:t>
      </w:r>
      <w:r>
        <w:rPr>
          <w:rFonts w:ascii="Times New Roman" w:hAnsi="Times New Roman" w:cs="Times New Roman"/>
          <w:sz w:val="28"/>
          <w:szCs w:val="28"/>
        </w:rPr>
        <w:t xml:space="preserve"> рану получить удовлетворительн</w:t>
      </w:r>
      <w:r w:rsidRPr="00D31F06">
        <w:rPr>
          <w:rFonts w:ascii="Times New Roman" w:hAnsi="Times New Roman" w:cs="Times New Roman"/>
          <w:sz w:val="28"/>
          <w:szCs w:val="28"/>
        </w:rPr>
        <w:t xml:space="preserve">ый эстетический результат не удается. Распространенные рубцы могут быть иссечены, но не </w:t>
      </w:r>
      <w:r w:rsidRPr="00D31F06">
        <w:rPr>
          <w:rFonts w:ascii="Times New Roman" w:hAnsi="Times New Roman" w:cs="Times New Roman"/>
          <w:sz w:val="28"/>
          <w:szCs w:val="28"/>
        </w:rPr>
        <w:t>раньше, чем</w:t>
      </w:r>
      <w:r w:rsidRPr="00D31F06">
        <w:rPr>
          <w:rFonts w:ascii="Times New Roman" w:hAnsi="Times New Roman" w:cs="Times New Roman"/>
          <w:sz w:val="28"/>
          <w:szCs w:val="28"/>
        </w:rPr>
        <w:t xml:space="preserve"> через 6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F06">
        <w:rPr>
          <w:rFonts w:ascii="Times New Roman" w:hAnsi="Times New Roman" w:cs="Times New Roman"/>
          <w:sz w:val="28"/>
          <w:szCs w:val="28"/>
        </w:rPr>
        <w:t xml:space="preserve"> после операции с наложением многорядных швов. </w:t>
      </w: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D31F06">
        <w:rPr>
          <w:rFonts w:ascii="Times New Roman" w:hAnsi="Times New Roman" w:cs="Times New Roman"/>
          <w:b/>
          <w:sz w:val="28"/>
          <w:szCs w:val="28"/>
        </w:rPr>
        <w:t>Изменение 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соска и ареол</w:t>
      </w:r>
      <w:r w:rsidRPr="00D31F06">
        <w:rPr>
          <w:rFonts w:ascii="Times New Roman" w:hAnsi="Times New Roman" w:cs="Times New Roman"/>
          <w:sz w:val="28"/>
          <w:szCs w:val="28"/>
        </w:rPr>
        <w:t xml:space="preserve">ы, а также кожи после уменьшающей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встречается довольно часто, особенно после больших редукций. Чувствительность кожи, как правило, постепенно улучшается в течение нескольких месяцев после операции.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Крайня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я форма нарушения чувствительности — анестезия соска — встречается в 10% случаев и также зависит от объема и методики операции. О возможности этого необходимо предупреждать пациентку заранее. Рецидив гипертрофии молочных желез может возникнуть у пациенток с </w:t>
      </w:r>
      <w:r w:rsidRPr="00D31F06">
        <w:rPr>
          <w:rFonts w:ascii="Times New Roman" w:hAnsi="Times New Roman" w:cs="Times New Roman"/>
          <w:sz w:val="28"/>
          <w:szCs w:val="28"/>
        </w:rPr>
        <w:lastRenderedPageBreak/>
        <w:t xml:space="preserve">ювенильной гипертрофией. Чтобы избежать данной проблемы, некоторые хирурги предлагают прибегать к данному типу операции не раньше 16-летнего возраста пациентки. </w:t>
      </w: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Pr="00D31F06">
        <w:rPr>
          <w:rFonts w:ascii="Times New Roman" w:hAnsi="Times New Roman" w:cs="Times New Roman"/>
          <w:b/>
          <w:sz w:val="28"/>
          <w:szCs w:val="28"/>
        </w:rPr>
        <w:t>Деформация соска и ареолы.</w:t>
      </w:r>
      <w:r w:rsidRPr="00D31F06">
        <w:rPr>
          <w:rFonts w:ascii="Times New Roman" w:hAnsi="Times New Roman" w:cs="Times New Roman"/>
          <w:sz w:val="28"/>
          <w:szCs w:val="28"/>
        </w:rPr>
        <w:t xml:space="preserve"> Деформации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комплекса могут быть разделены на три вида:</w:t>
      </w:r>
    </w:p>
    <w:p w:rsid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 xml:space="preserve"> 1) образование втянутого соска и уплощение контура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комплекса; </w:t>
      </w:r>
    </w:p>
    <w:p w:rsid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дистопия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комплекса; </w:t>
      </w:r>
    </w:p>
    <w:p w:rsid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 xml:space="preserve">3) деформация контура ареолы. </w:t>
      </w:r>
    </w:p>
    <w:p w:rsid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</w:t>
      </w:r>
      <w:r w:rsidRPr="00D31F06">
        <w:rPr>
          <w:rFonts w:ascii="Times New Roman" w:hAnsi="Times New Roman" w:cs="Times New Roman"/>
          <w:sz w:val="28"/>
          <w:szCs w:val="28"/>
        </w:rPr>
        <w:t xml:space="preserve">й втяжения соска является рубцовое сокращение тканей питающей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дермальной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ножки, в том числе и протоков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</w:t>
      </w:r>
      <w:r>
        <w:rPr>
          <w:rFonts w:ascii="Times New Roman" w:hAnsi="Times New Roman" w:cs="Times New Roman"/>
          <w:sz w:val="28"/>
          <w:szCs w:val="28"/>
        </w:rPr>
        <w:t>-ареолярного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комплекса. Избежат</w:t>
      </w:r>
      <w:r w:rsidRPr="00D31F06">
        <w:rPr>
          <w:rFonts w:ascii="Times New Roman" w:hAnsi="Times New Roman" w:cs="Times New Roman"/>
          <w:sz w:val="28"/>
          <w:szCs w:val="28"/>
        </w:rPr>
        <w:t xml:space="preserve">ь этого можно путем ограниченной мобилизации соска во время операции или рассечения протоков у его основания через несколько месяцев после вмешательства. Другой причиной уплощения контура соска и ареолы может явиться избыточное удаление тканей железы. Уплощенный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сосково-ареолярный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комплекс подда</w:t>
      </w:r>
      <w:r>
        <w:rPr>
          <w:rFonts w:ascii="Times New Roman" w:hAnsi="Times New Roman" w:cs="Times New Roman"/>
          <w:sz w:val="28"/>
          <w:szCs w:val="28"/>
        </w:rPr>
        <w:t>ется коррекции плохо. Попытатьс</w:t>
      </w:r>
      <w:r w:rsidRPr="00D31F06">
        <w:rPr>
          <w:rFonts w:ascii="Times New Roman" w:hAnsi="Times New Roman" w:cs="Times New Roman"/>
          <w:sz w:val="28"/>
          <w:szCs w:val="28"/>
        </w:rPr>
        <w:t xml:space="preserve">я изменит ь ситуацию можно путем наложения стягивающего кисетного шва вокруг ареолы. Необходимо подчеркнуть, что деформации соска и ареолы встречаются более чем в 50% случаев независимо от применяемого метода и объема резекции тканей. Поэтому возможность развития данного осложнения необходимо обсудить в предварительной беседе с пациенткой. </w:t>
      </w: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2.2.4. </w:t>
      </w:r>
      <w:proofErr w:type="spellStart"/>
      <w:r w:rsidRPr="00D31F06">
        <w:rPr>
          <w:rFonts w:ascii="Times New Roman" w:hAnsi="Times New Roman" w:cs="Times New Roman"/>
          <w:b/>
          <w:sz w:val="28"/>
          <w:szCs w:val="28"/>
        </w:rPr>
        <w:t>Дистопия</w:t>
      </w:r>
      <w:proofErr w:type="spellEnd"/>
      <w:r w:rsidRPr="00D31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F06">
        <w:rPr>
          <w:rFonts w:ascii="Times New Roman" w:hAnsi="Times New Roman" w:cs="Times New Roman"/>
          <w:b/>
          <w:sz w:val="28"/>
          <w:szCs w:val="28"/>
        </w:rPr>
        <w:t>сосково-ареолярного</w:t>
      </w:r>
      <w:proofErr w:type="spellEnd"/>
      <w:r w:rsidRPr="00D31F06"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  <w:r w:rsidRPr="00D31F06">
        <w:rPr>
          <w:rFonts w:ascii="Times New Roman" w:hAnsi="Times New Roman" w:cs="Times New Roman"/>
          <w:sz w:val="28"/>
          <w:szCs w:val="28"/>
        </w:rPr>
        <w:t xml:space="preserve"> обычно происходит по вертикали. Основная причина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смещени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я ареолы — послеоперационное опущение нижней половины железы. Ареола и сосок в этом случае оказываются слишком высоко, не на</w:t>
      </w:r>
      <w:r>
        <w:rPr>
          <w:rFonts w:ascii="Times New Roman" w:hAnsi="Times New Roman" w:cs="Times New Roman"/>
          <w:sz w:val="28"/>
          <w:szCs w:val="28"/>
        </w:rPr>
        <w:t xml:space="preserve"> вершине конуса железы.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Дистоп</w:t>
      </w:r>
      <w:r w:rsidRPr="00D31F06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устраняют путем укорочения вертикального шва, идущего к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субмаммарной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складке, с перемещением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комплекса книзу. К деформации контура ареолы относят слишком большой или слишком м</w:t>
      </w:r>
      <w:r>
        <w:rPr>
          <w:rFonts w:ascii="Times New Roman" w:hAnsi="Times New Roman" w:cs="Times New Roman"/>
          <w:sz w:val="28"/>
          <w:szCs w:val="28"/>
        </w:rPr>
        <w:t>аленький е</w:t>
      </w:r>
      <w:r w:rsidRPr="00D31F06">
        <w:rPr>
          <w:rFonts w:ascii="Times New Roman" w:hAnsi="Times New Roman" w:cs="Times New Roman"/>
          <w:sz w:val="28"/>
          <w:szCs w:val="28"/>
        </w:rPr>
        <w:t xml:space="preserve">е размер, асимметрию и неправильную </w:t>
      </w:r>
      <w:r>
        <w:rPr>
          <w:rFonts w:ascii="Times New Roman" w:hAnsi="Times New Roman" w:cs="Times New Roman"/>
          <w:sz w:val="28"/>
          <w:szCs w:val="28"/>
        </w:rPr>
        <w:t>каплевидную форму. В большинств</w:t>
      </w:r>
      <w:r w:rsidRPr="00D31F06">
        <w:rPr>
          <w:rFonts w:ascii="Times New Roman" w:hAnsi="Times New Roman" w:cs="Times New Roman"/>
          <w:sz w:val="28"/>
          <w:szCs w:val="28"/>
        </w:rPr>
        <w:t>е случа</w:t>
      </w:r>
      <w:r>
        <w:rPr>
          <w:rFonts w:ascii="Times New Roman" w:hAnsi="Times New Roman" w:cs="Times New Roman"/>
          <w:sz w:val="28"/>
          <w:szCs w:val="28"/>
        </w:rPr>
        <w:t>ев причинами деформации являютс</w:t>
      </w:r>
      <w:r w:rsidRPr="00D31F06">
        <w:rPr>
          <w:rFonts w:ascii="Times New Roman" w:hAnsi="Times New Roman" w:cs="Times New Roman"/>
          <w:sz w:val="28"/>
          <w:szCs w:val="28"/>
        </w:rPr>
        <w:t>я неправильная или неточная предоперационная разметка, ротационное смещение ареолы при закрытии раны, а</w:t>
      </w:r>
      <w:r>
        <w:rPr>
          <w:rFonts w:ascii="Times New Roman" w:hAnsi="Times New Roman" w:cs="Times New Roman"/>
          <w:sz w:val="28"/>
          <w:szCs w:val="28"/>
        </w:rPr>
        <w:t xml:space="preserve"> также недостаточная мобилизаци</w:t>
      </w:r>
      <w:r w:rsidRPr="00D31F06">
        <w:rPr>
          <w:rFonts w:ascii="Times New Roman" w:hAnsi="Times New Roman" w:cs="Times New Roman"/>
          <w:sz w:val="28"/>
          <w:szCs w:val="28"/>
        </w:rPr>
        <w:t xml:space="preserve">я ножки при значительном перемещении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комплекса. </w:t>
      </w: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2.2.5. </w:t>
      </w:r>
      <w:r w:rsidRPr="00D31F06">
        <w:rPr>
          <w:rFonts w:ascii="Times New Roman" w:hAnsi="Times New Roman" w:cs="Times New Roman"/>
          <w:b/>
          <w:sz w:val="28"/>
          <w:szCs w:val="28"/>
        </w:rPr>
        <w:t>Деформация молочных желез.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D31F06">
        <w:rPr>
          <w:rFonts w:ascii="Times New Roman" w:hAnsi="Times New Roman" w:cs="Times New Roman"/>
          <w:sz w:val="28"/>
          <w:szCs w:val="28"/>
        </w:rPr>
        <w:t xml:space="preserve">е контура молочных желез после операции может характеризоваться уплощением железы, ее чрезмерным опущением со слишком высокой позицией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сосково-</w:t>
      </w:r>
      <w:r w:rsidRPr="00D31F06">
        <w:rPr>
          <w:rFonts w:ascii="Times New Roman" w:hAnsi="Times New Roman" w:cs="Times New Roman"/>
          <w:sz w:val="28"/>
          <w:szCs w:val="28"/>
        </w:rPr>
        <w:lastRenderedPageBreak/>
        <w:t>ареолярного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комплекса, а также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эстетически неприемлемой формой груди. Эта проблема возникает из-з</w:t>
      </w:r>
      <w:r w:rsidRPr="00D31F06">
        <w:rPr>
          <w:rFonts w:ascii="Times New Roman" w:hAnsi="Times New Roman" w:cs="Times New Roman"/>
          <w:sz w:val="28"/>
          <w:szCs w:val="28"/>
        </w:rPr>
        <w:t xml:space="preserve">а растяжения кожи нижней половины молочных желез, опущения железистой ткани при фиксированной позиции </w:t>
      </w:r>
      <w:proofErr w:type="spellStart"/>
      <w:r w:rsidRPr="00D31F06">
        <w:rPr>
          <w:rFonts w:ascii="Times New Roman" w:hAnsi="Times New Roman" w:cs="Times New Roman"/>
          <w:sz w:val="28"/>
          <w:szCs w:val="28"/>
        </w:rPr>
        <w:t>сосково-ареолярного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 xml:space="preserve"> комплекса. К профилактическим мерам нужно отнести обязательную фикс</w:t>
      </w:r>
      <w:r>
        <w:rPr>
          <w:rFonts w:ascii="Times New Roman" w:hAnsi="Times New Roman" w:cs="Times New Roman"/>
          <w:sz w:val="28"/>
          <w:szCs w:val="28"/>
        </w:rPr>
        <w:t>ацию железы во время операции з</w:t>
      </w:r>
      <w:r w:rsidRPr="00D31F06">
        <w:rPr>
          <w:rFonts w:ascii="Times New Roman" w:hAnsi="Times New Roman" w:cs="Times New Roman"/>
          <w:sz w:val="28"/>
          <w:szCs w:val="28"/>
        </w:rPr>
        <w:t xml:space="preserve">а фасцию большой грудной мышц ы или к надкостнице II или III ребра, удаление оптимального объема тканей железы — так, чтобы молочная железа не оставалась слишком тяжелой после операции. </w:t>
      </w:r>
    </w:p>
    <w:p w:rsidR="00D31F06" w:rsidRPr="00D31F06" w:rsidRDefault="00D31F06" w:rsidP="00D31F06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19" w:rsidRDefault="00D31F06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>В целом клиническ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F06">
        <w:rPr>
          <w:rFonts w:ascii="Times New Roman" w:hAnsi="Times New Roman" w:cs="Times New Roman"/>
          <w:sz w:val="28"/>
          <w:szCs w:val="28"/>
        </w:rPr>
        <w:t>я практика показала, что частота развития послеоперационны</w:t>
      </w:r>
      <w:r>
        <w:rPr>
          <w:rFonts w:ascii="Times New Roman" w:hAnsi="Times New Roman" w:cs="Times New Roman"/>
          <w:sz w:val="28"/>
          <w:szCs w:val="28"/>
        </w:rPr>
        <w:t xml:space="preserve">х осложнений находится в прямой </w:t>
      </w:r>
      <w:r w:rsidRPr="00D31F06">
        <w:rPr>
          <w:rFonts w:ascii="Times New Roman" w:hAnsi="Times New Roman" w:cs="Times New Roman"/>
          <w:sz w:val="28"/>
          <w:szCs w:val="28"/>
        </w:rPr>
        <w:t>зависимости от количества удаляемых тк</w:t>
      </w:r>
      <w:r>
        <w:rPr>
          <w:rFonts w:ascii="Times New Roman" w:hAnsi="Times New Roman" w:cs="Times New Roman"/>
          <w:sz w:val="28"/>
          <w:szCs w:val="28"/>
        </w:rPr>
        <w:t xml:space="preserve">аней.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J.Strombeck</w:t>
      </w:r>
      <w:proofErr w:type="spellEnd"/>
      <w:r w:rsidRPr="00D31F06">
        <w:rPr>
          <w:rFonts w:ascii="Times New Roman" w:hAnsi="Times New Roman" w:cs="Times New Roman"/>
          <w:sz w:val="28"/>
          <w:szCs w:val="28"/>
        </w:rPr>
        <w:t>, в тех случаях, когда масса резецируемых тканей молочных желез превышала 1000 г, общее число осложнений составило 24%, а при резекции 20 0 г — только 2,5%</w:t>
      </w:r>
      <w:r w:rsidR="00605E19">
        <w:rPr>
          <w:rFonts w:ascii="Times New Roman" w:hAnsi="Times New Roman" w:cs="Times New Roman"/>
          <w:sz w:val="28"/>
          <w:szCs w:val="28"/>
        </w:rPr>
        <w:t>.</w:t>
      </w:r>
    </w:p>
    <w:p w:rsid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4" w:rsidRPr="00F14E58" w:rsidRDefault="00605E19" w:rsidP="00F14E58">
      <w:pPr>
        <w:spacing w:after="0"/>
        <w:jc w:val="center"/>
        <w:rPr>
          <w:rStyle w:val="10"/>
          <w:rFonts w:ascii="Times New Roman" w:hAnsi="Times New Roman" w:cs="Times New Roman"/>
          <w:b/>
          <w:color w:val="auto"/>
          <w:sz w:val="28"/>
        </w:rPr>
      </w:pPr>
      <w:bookmarkStart w:id="4" w:name="_Toc151548648"/>
      <w:r w:rsidRPr="00F14E58">
        <w:rPr>
          <w:rStyle w:val="10"/>
          <w:rFonts w:ascii="Times New Roman" w:hAnsi="Times New Roman" w:cs="Times New Roman"/>
          <w:b/>
          <w:color w:val="auto"/>
          <w:sz w:val="28"/>
        </w:rPr>
        <w:t>ГЛАВА 3. РЕДКИЕ И СПЕЦИФИЧЕСКИЕ ОСЛОЖНЕНИЯ.</w:t>
      </w:r>
      <w:bookmarkEnd w:id="4"/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К редким осложнениям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 xml:space="preserve">Разрыв </w:t>
      </w: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импланта</w:t>
      </w:r>
      <w:proofErr w:type="spellEnd"/>
      <w:r w:rsidRPr="00605E19">
        <w:rPr>
          <w:rFonts w:ascii="Times New Roman" w:hAnsi="Times New Roman" w:cs="Times New Roman"/>
          <w:b/>
          <w:sz w:val="28"/>
          <w:szCs w:val="28"/>
        </w:rPr>
        <w:t>.</w:t>
      </w:r>
      <w:r w:rsidRPr="00605E19">
        <w:rPr>
          <w:rFonts w:ascii="Times New Roman" w:hAnsi="Times New Roman" w:cs="Times New Roman"/>
          <w:sz w:val="28"/>
          <w:szCs w:val="28"/>
        </w:rPr>
        <w:t xml:space="preserve"> Чаще всего проблема становится результатом низкой компетенции хирурга, некачественного имплантата и травмы груди. Современные грудные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заполнены силиконовым гелем, который не вытекает из оболочки и не повреждает здоровые ткани. Поэтому его повреждение не несет угрозы для жизни и здоровья пациентки. Разрыв бывает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внутрикапсулярным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экстракапсулярным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. В первом случае имплантат остается в кармане, а во втором — выходит за его границы. Обе разновидности разрыва имплантата приводят к деформации груди.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Капсулярная</w:t>
      </w:r>
      <w:proofErr w:type="spellEnd"/>
      <w:r w:rsidRPr="00605E19">
        <w:rPr>
          <w:rFonts w:ascii="Times New Roman" w:hAnsi="Times New Roman" w:cs="Times New Roman"/>
          <w:b/>
          <w:sz w:val="28"/>
          <w:szCs w:val="28"/>
        </w:rPr>
        <w:t xml:space="preserve"> контрактура.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Обычно возникает в случае установки старых имплантатов первого и второго поколения. Это результат реакции организма на попадание инородного тела. Иммунная система пытается ограничить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с помощью фиброзной ткани, которая покрывает инородное тело и формирует вокруг него капсулу. Эта капсула сдавливает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, и в груди появляется уплотнение. В современной пластической хирургии используются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, которые имеют специальное покрытие, предотвращающее обрастание фиброзной тканью. Поэтому риск образования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капсулярной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контрактуры минимален.</w:t>
      </w:r>
    </w:p>
    <w:p w:rsid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К специфичным осложнениям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Отторжение </w:t>
      </w: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импланта</w:t>
      </w:r>
      <w:proofErr w:type="spellEnd"/>
      <w:r w:rsidRPr="00605E19">
        <w:rPr>
          <w:rFonts w:ascii="Times New Roman" w:hAnsi="Times New Roman" w:cs="Times New Roman"/>
          <w:b/>
          <w:sz w:val="28"/>
          <w:szCs w:val="28"/>
        </w:rPr>
        <w:t>.</w:t>
      </w:r>
      <w:r w:rsidRPr="00605E19">
        <w:rPr>
          <w:rFonts w:ascii="Times New Roman" w:hAnsi="Times New Roman" w:cs="Times New Roman"/>
          <w:sz w:val="28"/>
          <w:szCs w:val="28"/>
        </w:rPr>
        <w:t xml:space="preserve"> Согласно официальной статистике, эта проблема встречается не более, чем в 5% случаев. Чаще всего она появляется из-за неправильных действий хирурга, установки некачественного имплантата и несоблюдения рекомендаций по реабилитации. Иногда отторжение возникает из-за перенесенной инфекции, </w:t>
      </w:r>
      <w:proofErr w:type="gramStart"/>
      <w:r w:rsidRPr="00605E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5E19">
        <w:rPr>
          <w:rFonts w:ascii="Times New Roman" w:hAnsi="Times New Roman" w:cs="Times New Roman"/>
          <w:sz w:val="28"/>
          <w:szCs w:val="28"/>
        </w:rPr>
        <w:t xml:space="preserve"> если пациентка утаила перед операцией информацию об имеющихся заболеваниях, особенно аутоиммунного характера.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Асимметрия.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Заподозрить дефект можно только через 1,5-2 месяца после операции, после устранения гематомы и отека. Для подтверждения асимметрии врач измеряет ширину основания груди, расстояние от центра грудины до соска, а также участок от ареолы до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субмаммарной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складки и до рукоятки грудины. Чаще всего она возникает в результате врачебной ошибки, образования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серомы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капсулярной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контрактуры, смещения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и его разрыва. Для коррекции формы груди назначают повторную пластику.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Изменение сосков.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В редких случаях после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развивается деформация сосков и ареолы. Чаще всего это результат обращения к некомпетентному хирургу.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Мастоптоз</w:t>
      </w:r>
      <w:proofErr w:type="spellEnd"/>
      <w:r w:rsidRPr="0060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E19">
        <w:rPr>
          <w:rFonts w:ascii="Times New Roman" w:hAnsi="Times New Roman" w:cs="Times New Roman"/>
          <w:sz w:val="28"/>
          <w:szCs w:val="28"/>
        </w:rPr>
        <w:t xml:space="preserve">— опущение и потеря упругости тканей женской груди и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ареолярно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-соскового комплекса. Обычно возникает в случае установки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не под грудную мышцу, а под молочную железу. Устранение дефекта возможно только хирургическим путем.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Синмастия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— эстетический дефект, при котором грудные имплантаты «сливаются» друг с другом. Визуально молочные железы выглядят сросшимися. Обычно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синмастия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— результат установки слишком большого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Грудь в форме помидора.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Название такого осложнения связано с приобретением специфичного внешнего вида молочных железы — она становится плоской и напоминает помидор. Для коррекции дефекта проводят повторную операцию.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Кальцификация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— образование солей кальция вокруг имплантата. Пациентки жалуются на уплотнение и неприятные ощущения в груди. Для устранения проблемы проводится повторная пластика с установкой нового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Аллергия.</w:t>
      </w:r>
      <w:r w:rsidRPr="00605E19">
        <w:rPr>
          <w:rFonts w:ascii="Times New Roman" w:hAnsi="Times New Roman" w:cs="Times New Roman"/>
          <w:sz w:val="28"/>
          <w:szCs w:val="28"/>
        </w:rPr>
        <w:t xml:space="preserve"> Силикон, из которого изготовлены грудные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гипоаллергенным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материалом. Аллергическая реакция может возникнуть на используемые медикаменты, медицинский пластырь и шовный материал.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Истончение кожи молочной железы.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В результате этого имплантат становится заметным визуально во время наклона туловища, а в некоторых случаях — даже в состоянии покоя. Чаще всего патология развивается из-</w:t>
      </w:r>
      <w:r w:rsidRPr="00605E19">
        <w:rPr>
          <w:rFonts w:ascii="Times New Roman" w:hAnsi="Times New Roman" w:cs="Times New Roman"/>
          <w:sz w:val="28"/>
          <w:szCs w:val="28"/>
        </w:rPr>
        <w:lastRenderedPageBreak/>
        <w:t xml:space="preserve">за дефицита объема грудных тканей и неправильной установки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. Устранение дефекта проводится оперативным методом.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Контурирование</w:t>
      </w:r>
      <w:proofErr w:type="spellEnd"/>
      <w:r w:rsidRPr="00605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импланта</w:t>
      </w:r>
      <w:proofErr w:type="spellEnd"/>
      <w:r w:rsidRPr="00605E19">
        <w:rPr>
          <w:rFonts w:ascii="Times New Roman" w:hAnsi="Times New Roman" w:cs="Times New Roman"/>
          <w:b/>
          <w:sz w:val="28"/>
          <w:szCs w:val="28"/>
        </w:rPr>
        <w:t xml:space="preserve"> или «</w:t>
      </w: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риплинг</w:t>
      </w:r>
      <w:proofErr w:type="spellEnd"/>
      <w:r w:rsidRPr="00605E19">
        <w:rPr>
          <w:rFonts w:ascii="Times New Roman" w:hAnsi="Times New Roman" w:cs="Times New Roman"/>
          <w:b/>
          <w:sz w:val="28"/>
          <w:szCs w:val="28"/>
        </w:rPr>
        <w:t>».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Другое название этого дефекта — «эффект стиральной доски». Для него характерно появление волнистых следов на коже молочной железы, напоминающих отпечатки пальцев. Причиной появления осложнения становится нарушение техники формирования кармана для установки имплантата.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Двойная складка.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Возникает редко, но отличается сложной коррекцией. Это деформация молочной железы с образованием второй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субмаммарной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складки. Дефект выглядит как раздвоенная грудь.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Мяч в носе (</w:t>
      </w:r>
      <w:proofErr w:type="spellStart"/>
      <w:r w:rsidRPr="00605E19">
        <w:rPr>
          <w:rFonts w:ascii="Times New Roman" w:hAnsi="Times New Roman" w:cs="Times New Roman"/>
          <w:b/>
          <w:sz w:val="28"/>
          <w:szCs w:val="28"/>
        </w:rPr>
        <w:t>ball-in-sock</w:t>
      </w:r>
      <w:proofErr w:type="spellEnd"/>
      <w:r w:rsidRPr="00605E19">
        <w:rPr>
          <w:rFonts w:ascii="Times New Roman" w:hAnsi="Times New Roman" w:cs="Times New Roman"/>
          <w:b/>
          <w:sz w:val="28"/>
          <w:szCs w:val="28"/>
        </w:rPr>
        <w:t>)</w:t>
      </w:r>
      <w:r w:rsidRPr="00605E19">
        <w:rPr>
          <w:rFonts w:ascii="Times New Roman" w:hAnsi="Times New Roman" w:cs="Times New Roman"/>
          <w:sz w:val="28"/>
          <w:szCs w:val="28"/>
        </w:rPr>
        <w:t xml:space="preserve"> — вторичный птоз груди. Свое название патология получила благодаря специфичному внешнему виду. Под тяжестью имплантата мягкие ткани молочной железы опускаются, и протез провисает вместе с ними. Визуально это выглядит как носок, внутри которого находится круглый мяч. Осложнение часто развивается у пациенток с первоначальным птозом. Поэтому для профилактики его развития рекомендуется одновременное увеличение и подтяжка груди.</w:t>
      </w:r>
    </w:p>
    <w:p w:rsidR="00605E19" w:rsidRPr="00605E19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Эффект водопада.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Обычно развивается только после увеличения груди. Это разновидность другого осложнения — двойной складки. Эффект водопада создается за счет того, что грудной имплантат остается на своем месте, а грудь под воздействием силы тяжести обвисает.</w:t>
      </w:r>
    </w:p>
    <w:p w:rsidR="00F05D64" w:rsidRDefault="00605E19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b/>
          <w:sz w:val="28"/>
          <w:szCs w:val="28"/>
        </w:rPr>
        <w:t>Анимационная деформация груди.</w:t>
      </w:r>
      <w:r w:rsidRPr="00605E19">
        <w:rPr>
          <w:rFonts w:ascii="Times New Roman" w:hAnsi="Times New Roman" w:cs="Times New Roman"/>
          <w:sz w:val="28"/>
          <w:szCs w:val="28"/>
        </w:rPr>
        <w:t xml:space="preserve"> Возникает очень редко. Для этого осложнения характерна деформация имплантата во время напряжения грудных мышц. Обычно с этим дефектом сталкиваются пациентки, профессионально занимающиеся спортом. Коррекция возможна только с помощью повторной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.</w:t>
      </w:r>
    </w:p>
    <w:p w:rsidR="00F14E58" w:rsidRPr="00605E19" w:rsidRDefault="00F14E58" w:rsidP="00605E1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22F" w:rsidRDefault="0096622F" w:rsidP="00F14E5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151548649"/>
      <w:r w:rsidRPr="009F035C">
        <w:rPr>
          <w:rFonts w:ascii="Times New Roman" w:hAnsi="Times New Roman" w:cs="Times New Roman"/>
          <w:b/>
          <w:color w:val="auto"/>
          <w:sz w:val="28"/>
        </w:rPr>
        <w:t>ЗАКЛЮЧЕНИЕ</w:t>
      </w:r>
      <w:bookmarkEnd w:id="5"/>
    </w:p>
    <w:p w:rsidR="00F14E58" w:rsidRPr="00F14E58" w:rsidRDefault="00F14E58" w:rsidP="00F14E58"/>
    <w:p w:rsidR="008611CA" w:rsidRDefault="00F14E58" w:rsidP="0096622F">
      <w:pPr>
        <w:tabs>
          <w:tab w:val="left" w:pos="65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р</w:t>
      </w:r>
      <w:r w:rsidRPr="00F14E58">
        <w:rPr>
          <w:rFonts w:ascii="Times New Roman" w:hAnsi="Times New Roman" w:cs="Times New Roman"/>
          <w:sz w:val="28"/>
          <w:szCs w:val="28"/>
        </w:rPr>
        <w:t>иск проведения неудачной пластической операции сведен к минимуму, благодаря, современным технологиям в хирургии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профессионализму врача-пластического хирурга</w:t>
      </w:r>
      <w:r w:rsidRPr="00F14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 пациентам стоит помнить о соблюдении</w:t>
      </w:r>
      <w:r w:rsidRPr="00F14E58">
        <w:rPr>
          <w:rFonts w:ascii="Times New Roman" w:hAnsi="Times New Roman" w:cs="Times New Roman"/>
          <w:sz w:val="28"/>
          <w:szCs w:val="28"/>
        </w:rPr>
        <w:t xml:space="preserve"> послеоперационных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F14E58">
        <w:rPr>
          <w:rFonts w:ascii="Times New Roman" w:hAnsi="Times New Roman" w:cs="Times New Roman"/>
          <w:sz w:val="28"/>
          <w:szCs w:val="28"/>
        </w:rPr>
        <w:t xml:space="preserve">позволяют избежать </w:t>
      </w:r>
      <w:r>
        <w:rPr>
          <w:rFonts w:ascii="Times New Roman" w:hAnsi="Times New Roman" w:cs="Times New Roman"/>
          <w:sz w:val="28"/>
          <w:szCs w:val="28"/>
        </w:rPr>
        <w:t>осложнений</w:t>
      </w:r>
      <w:r w:rsidRPr="00F14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соблюдении всех правил при проведении операции и соблюдении инструкции врача в дальнейшем </w:t>
      </w:r>
      <w:r w:rsidRPr="00F14E58">
        <w:rPr>
          <w:rFonts w:ascii="Times New Roman" w:hAnsi="Times New Roman" w:cs="Times New Roman"/>
          <w:sz w:val="28"/>
          <w:szCs w:val="28"/>
        </w:rPr>
        <w:t>пациент обретает повышение самооценки, уверенность в себе и эстетическое удовлетворение от результата в целом.</w:t>
      </w:r>
    </w:p>
    <w:p w:rsidR="008611CA" w:rsidRDefault="008611CA" w:rsidP="0096622F">
      <w:pPr>
        <w:tabs>
          <w:tab w:val="left" w:pos="65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19" w:rsidRDefault="00605E19" w:rsidP="00605E19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96622F">
      <w:pPr>
        <w:tabs>
          <w:tab w:val="left" w:pos="65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1CA" w:rsidRDefault="008611CA" w:rsidP="009F035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151548650"/>
      <w:r w:rsidRPr="009F035C">
        <w:rPr>
          <w:rFonts w:ascii="Times New Roman" w:hAnsi="Times New Roman" w:cs="Times New Roman"/>
          <w:b/>
          <w:color w:val="auto"/>
          <w:sz w:val="28"/>
        </w:rPr>
        <w:lastRenderedPageBreak/>
        <w:t>СПИСОК ЛИТЕРАТУРЫ</w:t>
      </w:r>
      <w:bookmarkEnd w:id="6"/>
    </w:p>
    <w:p w:rsidR="009F035C" w:rsidRDefault="009F035C" w:rsidP="00605E19">
      <w:pPr>
        <w:jc w:val="both"/>
      </w:pPr>
    </w:p>
    <w:p w:rsidR="00605E19" w:rsidRDefault="00605E19" w:rsidP="00605E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Осложнения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аугментационной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маммопластики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. Сергеев И.В.,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Т.Р., Ларионов Д.П. Вестник Авиценны. 2020. №4. с.629-634</w:t>
      </w:r>
    </w:p>
    <w:p w:rsidR="00605E19" w:rsidRPr="00605E19" w:rsidRDefault="00605E19" w:rsidP="00605E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 А. Е. Пластическая</w:t>
      </w:r>
      <w:r w:rsidRPr="00605E19">
        <w:rPr>
          <w:rFonts w:ascii="Times New Roman" w:hAnsi="Times New Roman" w:cs="Times New Roman"/>
          <w:sz w:val="28"/>
          <w:szCs w:val="28"/>
        </w:rPr>
        <w:t xml:space="preserve">, реконструктивная и эстетическая </w:t>
      </w:r>
      <w:proofErr w:type="gramStart"/>
      <w:r w:rsidRPr="00605E19">
        <w:rPr>
          <w:rFonts w:ascii="Times New Roman" w:hAnsi="Times New Roman" w:cs="Times New Roman"/>
          <w:sz w:val="28"/>
          <w:szCs w:val="28"/>
        </w:rPr>
        <w:t>хирурги</w:t>
      </w:r>
      <w:r>
        <w:rPr>
          <w:rFonts w:ascii="Times New Roman" w:hAnsi="Times New Roman" w:cs="Times New Roman"/>
          <w:sz w:val="28"/>
          <w:szCs w:val="28"/>
        </w:rPr>
        <w:t>я.—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СПб.: Гиппократ , 1998.— 744 с— Ил</w:t>
      </w:r>
      <w:r w:rsidRPr="00605E19">
        <w:rPr>
          <w:rFonts w:ascii="Times New Roman" w:hAnsi="Times New Roman" w:cs="Times New Roman"/>
          <w:sz w:val="28"/>
          <w:szCs w:val="28"/>
        </w:rPr>
        <w:t>.</w:t>
      </w:r>
    </w:p>
    <w:p w:rsidR="00605E19" w:rsidRPr="00605E19" w:rsidRDefault="00605E19" w:rsidP="00605E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Применение силиконовых имплантатов в пластической хирургии молочных желёз.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Ходжамуродова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Д.А., Саидов М.С.,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Ходжамурадов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Г.М. Рос. </w:t>
      </w:r>
      <w:proofErr w:type="gramStart"/>
      <w:r w:rsidRPr="00605E19">
        <w:rPr>
          <w:rFonts w:ascii="Times New Roman" w:hAnsi="Times New Roman" w:cs="Times New Roman"/>
          <w:sz w:val="28"/>
          <w:szCs w:val="28"/>
        </w:rPr>
        <w:t>мед.-</w:t>
      </w:r>
      <w:proofErr w:type="gramEnd"/>
      <w:r w:rsidRPr="00605E19">
        <w:rPr>
          <w:rFonts w:ascii="Times New Roman" w:hAnsi="Times New Roman" w:cs="Times New Roman"/>
          <w:sz w:val="28"/>
          <w:szCs w:val="28"/>
        </w:rPr>
        <w:t xml:space="preserve">биол.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. им. акад. И.П. Павлова. 2018. №1. с.133-148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516" w:rsidRPr="00C87516" w:rsidRDefault="00C87516" w:rsidP="00605E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сети «Интернет».</w:t>
      </w:r>
    </w:p>
    <w:p w:rsidR="00C87516" w:rsidRPr="009F035C" w:rsidRDefault="00C87516" w:rsidP="00C875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7516" w:rsidRPr="009F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F54"/>
    <w:multiLevelType w:val="hybridMultilevel"/>
    <w:tmpl w:val="9D507EB4"/>
    <w:lvl w:ilvl="0" w:tplc="AB30C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E73B14"/>
    <w:multiLevelType w:val="hybridMultilevel"/>
    <w:tmpl w:val="36EE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E1917"/>
    <w:multiLevelType w:val="hybridMultilevel"/>
    <w:tmpl w:val="831EBC70"/>
    <w:lvl w:ilvl="0" w:tplc="917CCFD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010A54"/>
    <w:multiLevelType w:val="hybridMultilevel"/>
    <w:tmpl w:val="9806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3FE5"/>
    <w:multiLevelType w:val="multilevel"/>
    <w:tmpl w:val="F3D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46D27"/>
    <w:multiLevelType w:val="multilevel"/>
    <w:tmpl w:val="DA7ECE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8E46C9E"/>
    <w:multiLevelType w:val="hybridMultilevel"/>
    <w:tmpl w:val="7CC2A69A"/>
    <w:lvl w:ilvl="0" w:tplc="917CCFD4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BD6460"/>
    <w:multiLevelType w:val="hybridMultilevel"/>
    <w:tmpl w:val="02D0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D94"/>
    <w:multiLevelType w:val="hybridMultilevel"/>
    <w:tmpl w:val="4544C6C2"/>
    <w:lvl w:ilvl="0" w:tplc="917CCFD4">
      <w:numFmt w:val="bullet"/>
      <w:lvlText w:val="•"/>
      <w:lvlJc w:val="left"/>
      <w:pPr>
        <w:ind w:left="249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5B878DB"/>
    <w:multiLevelType w:val="hybridMultilevel"/>
    <w:tmpl w:val="9D60F552"/>
    <w:lvl w:ilvl="0" w:tplc="917CCFD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752A1"/>
    <w:multiLevelType w:val="multilevel"/>
    <w:tmpl w:val="59AC8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1" w15:restartNumberingAfterBreak="0">
    <w:nsid w:val="5E11001B"/>
    <w:multiLevelType w:val="hybridMultilevel"/>
    <w:tmpl w:val="7C9A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A1B9B"/>
    <w:multiLevelType w:val="hybridMultilevel"/>
    <w:tmpl w:val="0F684C12"/>
    <w:lvl w:ilvl="0" w:tplc="426A53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62451C"/>
    <w:multiLevelType w:val="hybridMultilevel"/>
    <w:tmpl w:val="3E48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A6C0E"/>
    <w:multiLevelType w:val="hybridMultilevel"/>
    <w:tmpl w:val="43441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62684B"/>
    <w:multiLevelType w:val="hybridMultilevel"/>
    <w:tmpl w:val="08E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212"/>
    <w:multiLevelType w:val="hybridMultilevel"/>
    <w:tmpl w:val="2F7A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6E3E"/>
    <w:multiLevelType w:val="hybridMultilevel"/>
    <w:tmpl w:val="28A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C0789"/>
    <w:multiLevelType w:val="hybridMultilevel"/>
    <w:tmpl w:val="098CA644"/>
    <w:lvl w:ilvl="0" w:tplc="D7AC6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8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28"/>
    <w:rsid w:val="00144820"/>
    <w:rsid w:val="00247110"/>
    <w:rsid w:val="00277C6A"/>
    <w:rsid w:val="0030651E"/>
    <w:rsid w:val="00357D0C"/>
    <w:rsid w:val="00464E8E"/>
    <w:rsid w:val="004E28F6"/>
    <w:rsid w:val="005103AB"/>
    <w:rsid w:val="00515E77"/>
    <w:rsid w:val="005C1F39"/>
    <w:rsid w:val="00605E19"/>
    <w:rsid w:val="006F3708"/>
    <w:rsid w:val="007D0930"/>
    <w:rsid w:val="008611CA"/>
    <w:rsid w:val="00957AA5"/>
    <w:rsid w:val="0096622F"/>
    <w:rsid w:val="00977422"/>
    <w:rsid w:val="009F035C"/>
    <w:rsid w:val="00AC6575"/>
    <w:rsid w:val="00C87516"/>
    <w:rsid w:val="00CA1030"/>
    <w:rsid w:val="00D02BC0"/>
    <w:rsid w:val="00D31F06"/>
    <w:rsid w:val="00D32C7C"/>
    <w:rsid w:val="00D630BA"/>
    <w:rsid w:val="00DB49F1"/>
    <w:rsid w:val="00F05D64"/>
    <w:rsid w:val="00F0746F"/>
    <w:rsid w:val="00F14E58"/>
    <w:rsid w:val="00F4740D"/>
    <w:rsid w:val="00FB3628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CBCB-4A1F-4327-ABAC-113D6A61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7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7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8E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448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74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9F035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03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35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F035C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9F0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68F2-DEC6-42ED-BB7C-76A38B6B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2023-10-18T15:35:00Z</dcterms:created>
  <dcterms:modified xsi:type="dcterms:W3CDTF">2023-11-22T05:31:00Z</dcterms:modified>
</cp:coreProperties>
</file>