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B4" w:rsidRPr="00BB7856" w:rsidRDefault="00663DB4" w:rsidP="00663DB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7856">
        <w:rPr>
          <w:rFonts w:ascii="Times New Roman" w:hAnsi="Times New Roman" w:cs="Times New Roman"/>
          <w:b/>
          <w:sz w:val="21"/>
          <w:szCs w:val="21"/>
        </w:rPr>
        <w:t>Календарно-тематический план практических занятий</w:t>
      </w:r>
    </w:p>
    <w:p w:rsidR="00663DB4" w:rsidRPr="00BB7856" w:rsidRDefault="00663DB4" w:rsidP="00663DB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7856">
        <w:rPr>
          <w:rFonts w:ascii="Times New Roman" w:hAnsi="Times New Roman" w:cs="Times New Roman"/>
          <w:b/>
          <w:sz w:val="21"/>
          <w:szCs w:val="21"/>
        </w:rPr>
        <w:t>по дисциплине  «Гистология, эмбриология, цитология»</w:t>
      </w:r>
    </w:p>
    <w:p w:rsidR="00663DB4" w:rsidRPr="00BB7856" w:rsidRDefault="001303DB" w:rsidP="00663DB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 II (весенний) семестр 201</w:t>
      </w:r>
      <w:r w:rsidR="00F2140C" w:rsidRPr="00F2140C">
        <w:rPr>
          <w:rFonts w:ascii="Times New Roman" w:hAnsi="Times New Roman" w:cs="Times New Roman"/>
          <w:b/>
          <w:sz w:val="21"/>
          <w:szCs w:val="21"/>
        </w:rPr>
        <w:t>9</w:t>
      </w:r>
      <w:r w:rsidR="00F2140C">
        <w:rPr>
          <w:rFonts w:ascii="Times New Roman" w:hAnsi="Times New Roman" w:cs="Times New Roman"/>
          <w:b/>
          <w:sz w:val="21"/>
          <w:szCs w:val="21"/>
        </w:rPr>
        <w:t>-20</w:t>
      </w:r>
      <w:r w:rsidR="00F2140C" w:rsidRPr="00F2140C">
        <w:rPr>
          <w:rFonts w:ascii="Times New Roman" w:hAnsi="Times New Roman" w:cs="Times New Roman"/>
          <w:b/>
          <w:sz w:val="21"/>
          <w:szCs w:val="21"/>
        </w:rPr>
        <w:t>20</w:t>
      </w:r>
      <w:r w:rsidR="00663DB4" w:rsidRPr="00BB7856">
        <w:rPr>
          <w:rFonts w:ascii="Times New Roman" w:hAnsi="Times New Roman" w:cs="Times New Roman"/>
          <w:b/>
          <w:sz w:val="21"/>
          <w:szCs w:val="21"/>
        </w:rPr>
        <w:t xml:space="preserve"> учебного года</w:t>
      </w:r>
    </w:p>
    <w:p w:rsidR="00663DB4" w:rsidRPr="00BB7856" w:rsidRDefault="00663DB4" w:rsidP="00663DB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7856">
        <w:rPr>
          <w:rFonts w:ascii="Times New Roman" w:hAnsi="Times New Roman" w:cs="Times New Roman"/>
          <w:b/>
          <w:sz w:val="21"/>
          <w:szCs w:val="21"/>
        </w:rPr>
        <w:t xml:space="preserve">специальность  «Педиатрия» </w:t>
      </w:r>
      <w:r w:rsidRPr="00BB78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 курс</w:t>
      </w:r>
    </w:p>
    <w:p w:rsidR="00663DB4" w:rsidRPr="00BB7856" w:rsidRDefault="00663DB4" w:rsidP="00663D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108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188"/>
        <w:gridCol w:w="8310"/>
        <w:gridCol w:w="850"/>
      </w:tblGrid>
      <w:tr w:rsidR="00663DB4" w:rsidRPr="00BB7856" w:rsidTr="00BB785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DB4" w:rsidRPr="00BB7856" w:rsidRDefault="00663DB4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DB4" w:rsidRPr="00BB7856" w:rsidRDefault="00663DB4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B4" w:rsidRPr="00BB7856" w:rsidRDefault="00663DB4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Темы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B4" w:rsidRPr="00BB7856" w:rsidRDefault="00663DB4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Коли-</w:t>
            </w:r>
          </w:p>
          <w:p w:rsidR="00663DB4" w:rsidRPr="00BB7856" w:rsidRDefault="00663DB4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  <w:p w:rsidR="00663DB4" w:rsidRPr="00BB7856" w:rsidRDefault="00663DB4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часов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  <w:lang w:val="en-US"/>
              </w:rPr>
              <w:t>10</w:t>
            </w:r>
            <w:r w:rsidRPr="00331CF9">
              <w:rPr>
                <w:rFonts w:ascii="Times New Roman" w:hAnsi="Times New Roman" w:cs="Times New Roman"/>
              </w:rPr>
              <w:t>.02.</w:t>
            </w:r>
            <w:r w:rsidRPr="00331CF9">
              <w:rPr>
                <w:rFonts w:ascii="Times New Roman" w:hAnsi="Times New Roman" w:cs="Times New Roman"/>
                <w:lang w:val="en-US"/>
              </w:rPr>
              <w:t>20</w:t>
            </w:r>
            <w:r w:rsidRPr="00331CF9">
              <w:rPr>
                <w:rFonts w:ascii="Times New Roman" w:hAnsi="Times New Roman" w:cs="Times New Roman"/>
              </w:rPr>
              <w:t>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</w:t>
            </w:r>
            <w:r w:rsidRPr="00331CF9">
              <w:rPr>
                <w:rFonts w:ascii="Times New Roman" w:hAnsi="Times New Roman" w:cs="Times New Roman"/>
                <w:lang w:val="en-US"/>
              </w:rPr>
              <w:t>5</w:t>
            </w:r>
            <w:r w:rsidRPr="00331CF9">
              <w:rPr>
                <w:rFonts w:ascii="Times New Roman" w:hAnsi="Times New Roman" w:cs="Times New Roman"/>
              </w:rPr>
              <w:t>.02.</w:t>
            </w:r>
            <w:r w:rsidRPr="00331CF9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331CF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Введение в гистологию.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Назначение и содержание гистологии, эмбриологии, цитологии. Методы изготовления препаратов для световой микроскопии. Техника </w:t>
            </w:r>
            <w:proofErr w:type="spellStart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микроскопирования</w:t>
            </w:r>
            <w:proofErr w:type="spellEnd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Принципы и правила работы на кафедре гистологии, эмбриологии, цитологии. Ведение альбома и зарисовка препаратов. Деонтология в медицине.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17.02.20-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2</w:t>
            </w:r>
            <w:proofErr w:type="spellStart"/>
            <w:r w:rsidRPr="00331CF9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Pr="00331CF9">
              <w:rPr>
                <w:rFonts w:ascii="Times New Roman" w:hAnsi="Times New Roman" w:cs="Times New Roman"/>
              </w:rPr>
              <w:t>.02.20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Цитология. Определение клетки.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Общий план строения. Плазмолемма: строение, химический состав, функции. Ядро: функции, строение. Химический состав. Органеллы цитоплазмы: понятие, классификация, морфофункциональная характеристика.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24.02.20-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29.03.20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Цитология. Включения цитоплазмы.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Виды межклеточных соединений. Неклеточные и </w:t>
            </w:r>
            <w:proofErr w:type="spellStart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постклеточные</w:t>
            </w:r>
            <w:proofErr w:type="spellEnd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структуры. Жизненный цикл клетки. Возрастные особенности клеток.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 xml:space="preserve">02.03.20- 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07.03.20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Общая гистология.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Понятие о ткани. Классификация тканей по морфофункциональному признаку. Признаки эпителиальных тканей. Однослойный эпителий: виды, локализация, источники развития, строение.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  <w:lang w:val="en-US"/>
              </w:rPr>
              <w:t>0</w:t>
            </w:r>
            <w:r w:rsidRPr="00331CF9">
              <w:rPr>
                <w:rFonts w:ascii="Times New Roman" w:hAnsi="Times New Roman" w:cs="Times New Roman"/>
              </w:rPr>
              <w:t>9.03.20-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14.03.20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Эпителиальные ткани.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Многослойный эпителий: виды, локализация, источники развития, строение. Возрастные особенности. Железистый эпителий. Классификация экзокринных желез.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</w:t>
            </w:r>
            <w:r w:rsidRPr="00331CF9">
              <w:rPr>
                <w:rFonts w:ascii="Times New Roman" w:hAnsi="Times New Roman" w:cs="Times New Roman"/>
                <w:lang w:val="en-US"/>
              </w:rPr>
              <w:t>6</w:t>
            </w:r>
            <w:r w:rsidRPr="00331CF9">
              <w:rPr>
                <w:rFonts w:ascii="Times New Roman" w:hAnsi="Times New Roman" w:cs="Times New Roman"/>
              </w:rPr>
              <w:t>.03.20-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21.03.20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Цитология. Общая гистология: эпителиальная ткань.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гистологических препаратов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2</w:t>
            </w:r>
            <w:r w:rsidRPr="00331CF9">
              <w:rPr>
                <w:rFonts w:ascii="Times New Roman" w:hAnsi="Times New Roman" w:cs="Times New Roman"/>
                <w:lang w:val="en-US"/>
              </w:rPr>
              <w:t>3</w:t>
            </w:r>
            <w:r w:rsidRPr="00331CF9">
              <w:rPr>
                <w:rFonts w:ascii="Times New Roman" w:hAnsi="Times New Roman" w:cs="Times New Roman"/>
              </w:rPr>
              <w:t>.03.20-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28.03.20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Ткани внутренней среды.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Кровь, лимфа: источник развития, морфофункциональная характеристика. Лейкоцитарная формула. Возрастные особенности (Интерактивное занятие в виде деловой игры).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  <w:lang w:val="en-US"/>
              </w:rPr>
              <w:t>30</w:t>
            </w:r>
            <w:r w:rsidRPr="00331CF9">
              <w:rPr>
                <w:rFonts w:ascii="Times New Roman" w:hAnsi="Times New Roman" w:cs="Times New Roman"/>
              </w:rPr>
              <w:t>.03.20-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04.04.20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Соединительные ткани: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рыхлая, плотная и со специальными свойствами. Морфофункциональная характеристика.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0</w:t>
            </w:r>
            <w:r w:rsidRPr="00331CF9">
              <w:rPr>
                <w:rFonts w:ascii="Times New Roman" w:hAnsi="Times New Roman" w:cs="Times New Roman"/>
                <w:lang w:val="en-US"/>
              </w:rPr>
              <w:t>6</w:t>
            </w:r>
            <w:r w:rsidRPr="00331CF9">
              <w:rPr>
                <w:rFonts w:ascii="Times New Roman" w:hAnsi="Times New Roman" w:cs="Times New Roman"/>
              </w:rPr>
              <w:t>.04.20-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11.04.20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Скелетные соединительные ткани: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хрящевые и костные. Строение хряща и кости как органа, их рост и регенерация.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</w:t>
            </w:r>
            <w:r w:rsidRPr="00331CF9">
              <w:rPr>
                <w:rFonts w:ascii="Times New Roman" w:hAnsi="Times New Roman" w:cs="Times New Roman"/>
                <w:lang w:val="en-US"/>
              </w:rPr>
              <w:t>3</w:t>
            </w:r>
            <w:r w:rsidRPr="00331CF9">
              <w:rPr>
                <w:rFonts w:ascii="Times New Roman" w:hAnsi="Times New Roman" w:cs="Times New Roman"/>
              </w:rPr>
              <w:t>.04.20-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18.04.20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Мышечные ткани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Гистофизиология</w:t>
            </w:r>
            <w:proofErr w:type="spellEnd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гладкой, скелетной и сердечной мышечных тканей. Источники развития. Морфофункциональная характеристика, регенерация. Механизм мышечного сокращения.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  <w:lang w:val="en-US"/>
              </w:rPr>
              <w:t>20</w:t>
            </w:r>
            <w:r w:rsidRPr="00331CF9">
              <w:rPr>
                <w:rFonts w:ascii="Times New Roman" w:hAnsi="Times New Roman" w:cs="Times New Roman"/>
              </w:rPr>
              <w:t>.04.20-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25.04.20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Нервная ткань: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нейроны, нейроглия, нервные волокна, нервные окончания. Морфофункциональная характеристика. Строение периферического нерва.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2</w:t>
            </w:r>
            <w:r w:rsidRPr="00331CF9">
              <w:rPr>
                <w:rFonts w:ascii="Times New Roman" w:hAnsi="Times New Roman" w:cs="Times New Roman"/>
                <w:lang w:val="en-US"/>
              </w:rPr>
              <w:t>7</w:t>
            </w:r>
            <w:r w:rsidRPr="00331CF9">
              <w:rPr>
                <w:rFonts w:ascii="Times New Roman" w:hAnsi="Times New Roman" w:cs="Times New Roman"/>
              </w:rPr>
              <w:t>.04.20-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02.05.20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Ткани внутренней среды, мышечные ткани, нервная ткань.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Диагностика гистологических препаратов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0</w:t>
            </w:r>
            <w:r w:rsidRPr="00331CF9">
              <w:rPr>
                <w:rFonts w:ascii="Times New Roman" w:hAnsi="Times New Roman" w:cs="Times New Roman"/>
                <w:lang w:val="en-US"/>
              </w:rPr>
              <w:t>4</w:t>
            </w:r>
            <w:r w:rsidRPr="00331CF9">
              <w:rPr>
                <w:rFonts w:ascii="Times New Roman" w:hAnsi="Times New Roman" w:cs="Times New Roman"/>
              </w:rPr>
              <w:t>.05.20-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09.05.20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Источники развития нервной системы.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Спинной мозг, спинальный ганглий: источники развития, строение. Возрастные особенности. Соматическая рефлекторная дуга.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</w:t>
            </w:r>
            <w:proofErr w:type="spellStart"/>
            <w:r w:rsidRPr="00331CF9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331CF9">
              <w:rPr>
                <w:rFonts w:ascii="Times New Roman" w:hAnsi="Times New Roman" w:cs="Times New Roman"/>
              </w:rPr>
              <w:t>.05.20-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31CF9">
              <w:rPr>
                <w:rFonts w:ascii="Times New Roman" w:hAnsi="Times New Roman" w:cs="Times New Roman"/>
              </w:rPr>
              <w:t>16.05.20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Головной мозг, его отделы.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Общий план строения. Кора больших полушарий: источник развития, нейронный состав, цит</w:t>
            </w:r>
            <w:proofErr w:type="gramStart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миелоархитектоника</w:t>
            </w:r>
            <w:proofErr w:type="spellEnd"/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модуль. Мозжечок: источник развития, строение. Возрастные особенности. Вегетативная нервная система. Вегетативный ганглий: виды, строение, отличительные морфологические особенности от спинального ганглия. Вегетативная рефлекторная дуга: короткая и длинная.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</w:t>
            </w:r>
            <w:r w:rsidRPr="00331CF9">
              <w:rPr>
                <w:rFonts w:ascii="Times New Roman" w:hAnsi="Times New Roman" w:cs="Times New Roman"/>
                <w:lang w:val="en-US"/>
              </w:rPr>
              <w:t>8</w:t>
            </w:r>
            <w:r w:rsidRPr="00331CF9">
              <w:rPr>
                <w:rFonts w:ascii="Times New Roman" w:hAnsi="Times New Roman" w:cs="Times New Roman"/>
              </w:rPr>
              <w:t>.05.20-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23.05.20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Сердечно-сосудистая</w:t>
            </w:r>
            <w:proofErr w:type="spellEnd"/>
            <w:proofErr w:type="gramEnd"/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система.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Общая характеристика, источники развития, регенерация. Артерии: классификация, строение, функции. Микроциркуляторное русло: принципы строения.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2</w:t>
            </w:r>
            <w:r w:rsidRPr="00331CF9">
              <w:rPr>
                <w:rFonts w:ascii="Times New Roman" w:hAnsi="Times New Roman" w:cs="Times New Roman"/>
                <w:lang w:val="en-US"/>
              </w:rPr>
              <w:t>5</w:t>
            </w:r>
            <w:r w:rsidRPr="00331CF9">
              <w:rPr>
                <w:rFonts w:ascii="Times New Roman" w:hAnsi="Times New Roman" w:cs="Times New Roman"/>
              </w:rPr>
              <w:t>.05.20-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30.05.20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Сердечно-сосудистая</w:t>
            </w:r>
            <w:proofErr w:type="spellEnd"/>
            <w:proofErr w:type="gramEnd"/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система.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Вены: классификация, строение, функция. Сердце: строение, функции. Проводящая система сердца.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  <w:lang w:val="en-US"/>
              </w:rPr>
              <w:t>01</w:t>
            </w:r>
            <w:r w:rsidRPr="00331CF9">
              <w:rPr>
                <w:rFonts w:ascii="Times New Roman" w:hAnsi="Times New Roman" w:cs="Times New Roman"/>
              </w:rPr>
              <w:t>.06.20-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06.06.20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Органы чувств.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Понятие об анализаторе. Классификация органов чувств. Орган зрения, обоняния: источник развития, строение. Орган слуха, равновесия, вкуса: источник развития, строение. Возрастные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331CF9" w:rsidRPr="00BB7856" w:rsidTr="0064159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CF9" w:rsidRPr="00BB7856" w:rsidRDefault="00331CF9" w:rsidP="0066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856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0</w:t>
            </w:r>
            <w:r w:rsidRPr="00331CF9">
              <w:rPr>
                <w:rFonts w:ascii="Times New Roman" w:hAnsi="Times New Roman" w:cs="Times New Roman"/>
                <w:lang w:val="en-US"/>
              </w:rPr>
              <w:t>8</w:t>
            </w:r>
            <w:r w:rsidRPr="00331CF9">
              <w:rPr>
                <w:rFonts w:ascii="Times New Roman" w:hAnsi="Times New Roman" w:cs="Times New Roman"/>
              </w:rPr>
              <w:t>.06.20-</w:t>
            </w:r>
          </w:p>
          <w:p w:rsidR="00331CF9" w:rsidRPr="00331CF9" w:rsidRDefault="00331CF9" w:rsidP="00331CF9">
            <w:pPr>
              <w:spacing w:after="0"/>
              <w:rPr>
                <w:rFonts w:ascii="Times New Roman" w:hAnsi="Times New Roman" w:cs="Times New Roman"/>
              </w:rPr>
            </w:pPr>
            <w:r w:rsidRPr="00331CF9">
              <w:rPr>
                <w:rFonts w:ascii="Times New Roman" w:hAnsi="Times New Roman" w:cs="Times New Roman"/>
              </w:rPr>
              <w:t>13.06.20 г.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F9" w:rsidRPr="00BB7856" w:rsidRDefault="00331CF9" w:rsidP="0066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Нервная система, </w:t>
            </w:r>
            <w:proofErr w:type="spellStart"/>
            <w:proofErr w:type="gramStart"/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сердечно-сосудистая</w:t>
            </w:r>
            <w:proofErr w:type="spellEnd"/>
            <w:proofErr w:type="gramEnd"/>
            <w:r w:rsidRPr="00BB78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система, органы чувств.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BB78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Диагностика гистологических препаратов №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CF9" w:rsidRPr="00852F8D" w:rsidRDefault="00331CF9" w:rsidP="00663DB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</w:tbl>
    <w:p w:rsidR="00663DB4" w:rsidRPr="00BB7856" w:rsidRDefault="00663DB4" w:rsidP="00663D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63DB4" w:rsidRPr="00BB7856" w:rsidRDefault="00663DB4" w:rsidP="00663D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63DB4" w:rsidRPr="00BB7856" w:rsidRDefault="00663DB4" w:rsidP="00663D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63DB4" w:rsidRPr="00331CF9" w:rsidRDefault="00BB7856" w:rsidP="00663D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31CF9">
        <w:rPr>
          <w:rFonts w:ascii="Times New Roman" w:hAnsi="Times New Roman" w:cs="Times New Roman"/>
          <w:sz w:val="21"/>
          <w:szCs w:val="21"/>
        </w:rPr>
        <w:t xml:space="preserve">      </w:t>
      </w:r>
      <w:bookmarkStart w:id="0" w:name="_GoBack"/>
      <w:bookmarkEnd w:id="0"/>
      <w:r w:rsidR="00430230">
        <w:rPr>
          <w:rFonts w:ascii="Times New Roman" w:hAnsi="Times New Roman" w:cs="Times New Roman"/>
          <w:sz w:val="21"/>
          <w:szCs w:val="21"/>
        </w:rPr>
        <w:t xml:space="preserve"> </w:t>
      </w:r>
      <w:r w:rsidR="00430230">
        <w:rPr>
          <w:rFonts w:ascii="Times New Roman" w:hAnsi="Times New Roman" w:cs="Times New Roman"/>
          <w:sz w:val="21"/>
          <w:szCs w:val="21"/>
          <w:lang w:val="en-US"/>
        </w:rPr>
        <w:t>3</w:t>
      </w:r>
      <w:r w:rsidRPr="00331CF9">
        <w:rPr>
          <w:rFonts w:ascii="Times New Roman" w:hAnsi="Times New Roman" w:cs="Times New Roman"/>
          <w:sz w:val="21"/>
          <w:szCs w:val="21"/>
        </w:rPr>
        <w:t>1</w:t>
      </w:r>
      <w:r w:rsidR="00663DB4" w:rsidRPr="00331CF9">
        <w:rPr>
          <w:rFonts w:ascii="Times New Roman" w:hAnsi="Times New Roman" w:cs="Times New Roman"/>
          <w:sz w:val="21"/>
          <w:szCs w:val="21"/>
        </w:rPr>
        <w:t>. 0</w:t>
      </w:r>
      <w:r w:rsidR="00430230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F2140C" w:rsidRPr="00331CF9">
        <w:rPr>
          <w:rFonts w:ascii="Times New Roman" w:hAnsi="Times New Roman" w:cs="Times New Roman"/>
          <w:sz w:val="21"/>
          <w:szCs w:val="21"/>
        </w:rPr>
        <w:t>. 2020</w:t>
      </w:r>
      <w:r w:rsidR="00663DB4" w:rsidRPr="00331CF9">
        <w:rPr>
          <w:rFonts w:ascii="Times New Roman" w:hAnsi="Times New Roman" w:cs="Times New Roman"/>
          <w:sz w:val="21"/>
          <w:szCs w:val="21"/>
        </w:rPr>
        <w:t xml:space="preserve"> г.   Зав. кафедрой, д.м.н., профессор ___________________Медведева Н.Н.</w:t>
      </w:r>
    </w:p>
    <w:p w:rsidR="00663DB4" w:rsidRPr="00BB7856" w:rsidRDefault="00663DB4" w:rsidP="00663D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63DB4" w:rsidRPr="00BB7856" w:rsidSect="00663DB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77"/>
    <w:rsid w:val="001303DB"/>
    <w:rsid w:val="00331CF9"/>
    <w:rsid w:val="00430230"/>
    <w:rsid w:val="00483EC4"/>
    <w:rsid w:val="0059128A"/>
    <w:rsid w:val="00663DB4"/>
    <w:rsid w:val="006A36F6"/>
    <w:rsid w:val="006B4BBB"/>
    <w:rsid w:val="007B5914"/>
    <w:rsid w:val="007F1F1E"/>
    <w:rsid w:val="00852F8D"/>
    <w:rsid w:val="009C10F5"/>
    <w:rsid w:val="00A45677"/>
    <w:rsid w:val="00BA1762"/>
    <w:rsid w:val="00BB7856"/>
    <w:rsid w:val="00BE7E79"/>
    <w:rsid w:val="00C44F8A"/>
    <w:rsid w:val="00D16288"/>
    <w:rsid w:val="00F2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D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D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БатухтинаНП</dc:creator>
  <cp:keywords/>
  <dc:description/>
  <cp:lastModifiedBy>HapilinaEA</cp:lastModifiedBy>
  <cp:revision>12</cp:revision>
  <dcterms:created xsi:type="dcterms:W3CDTF">2018-01-12T06:11:00Z</dcterms:created>
  <dcterms:modified xsi:type="dcterms:W3CDTF">2020-01-31T03:45:00Z</dcterms:modified>
</cp:coreProperties>
</file>