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BE" w:rsidRDefault="00A970BE" w:rsidP="00A970BE">
      <w:pPr>
        <w:pStyle w:val="a3"/>
        <w:ind w:left="425"/>
        <w:contextualSpacing w:val="0"/>
        <w:jc w:val="center"/>
      </w:pPr>
      <w:r>
        <w:t>БУФЕРНЫЕ РАСТВОРЫ</w:t>
      </w:r>
    </w:p>
    <w:p w:rsidR="005548EE" w:rsidRDefault="005548EE" w:rsidP="005548EE">
      <w:pPr>
        <w:pStyle w:val="a3"/>
        <w:ind w:left="425"/>
        <w:contextualSpacing w:val="0"/>
        <w:jc w:val="center"/>
      </w:pPr>
      <w:r>
        <w:t>БИЛЕТ №14</w:t>
      </w:r>
    </w:p>
    <w:p w:rsidR="005548EE" w:rsidRDefault="005548EE" w:rsidP="005548EE">
      <w:pPr>
        <w:pStyle w:val="a3"/>
        <w:ind w:left="425"/>
        <w:contextualSpacing w:val="0"/>
        <w:jc w:val="left"/>
      </w:pPr>
    </w:p>
    <w:p w:rsidR="005548EE" w:rsidRDefault="005548EE" w:rsidP="005548EE">
      <w:pPr>
        <w:pStyle w:val="a3"/>
        <w:tabs>
          <w:tab w:val="left" w:pos="420"/>
        </w:tabs>
        <w:spacing w:before="120"/>
        <w:ind w:left="140"/>
        <w:contextualSpacing w:val="0"/>
      </w:pPr>
      <w:r>
        <w:t xml:space="preserve">1. </w:t>
      </w:r>
      <w:r w:rsidRPr="007A5C23">
        <w:t>ДЛЯ ПОДДЕРЖАНИЯ НЕЙТРАЛЬНОЙ СРЕДЫ ЛУЧШЕ ПРИГОТОВИТЬ БУФЕР</w:t>
      </w:r>
    </w:p>
    <w:p w:rsidR="005548EE" w:rsidRDefault="005548EE" w:rsidP="005548EE">
      <w:pPr>
        <w:pStyle w:val="a3"/>
        <w:ind w:left="1789"/>
        <w:contextualSpacing w:val="0"/>
      </w:pPr>
      <w:r>
        <w:t>1) ацетатный, рК</w:t>
      </w:r>
      <w:r w:rsidRPr="00B070FB">
        <w:rPr>
          <w:vertAlign w:val="subscript"/>
        </w:rPr>
        <w:t>а</w:t>
      </w:r>
      <w:proofErr w:type="gramStart"/>
      <w:r>
        <w:t>4</w:t>
      </w:r>
      <w:proofErr w:type="gramEnd"/>
      <w:r>
        <w:t>,75</w:t>
      </w:r>
    </w:p>
    <w:p w:rsidR="005548EE" w:rsidRDefault="005548EE" w:rsidP="005548EE">
      <w:pPr>
        <w:pStyle w:val="a3"/>
        <w:ind w:left="1789"/>
        <w:contextualSpacing w:val="0"/>
      </w:pPr>
      <w:r>
        <w:t>2) гидрокарбонатный,</w:t>
      </w:r>
      <w:r w:rsidRPr="00B070FB">
        <w:t xml:space="preserve"> </w:t>
      </w:r>
      <w:r>
        <w:t>рК</w:t>
      </w:r>
      <w:r w:rsidRPr="00B070FB">
        <w:rPr>
          <w:vertAlign w:val="subscript"/>
        </w:rPr>
        <w:t>а</w:t>
      </w:r>
      <w:proofErr w:type="gramStart"/>
      <w:r>
        <w:t>6</w:t>
      </w:r>
      <w:proofErr w:type="gramEnd"/>
      <w:r>
        <w:t>,4</w:t>
      </w:r>
    </w:p>
    <w:p w:rsidR="005548EE" w:rsidRPr="00E663A0" w:rsidRDefault="005548EE" w:rsidP="005548EE">
      <w:pPr>
        <w:pStyle w:val="a3"/>
        <w:ind w:left="1789"/>
        <w:contextualSpacing w:val="0"/>
      </w:pPr>
      <w:r>
        <w:t xml:space="preserve">3) </w:t>
      </w:r>
      <w:r w:rsidRPr="00E663A0">
        <w:t>фосфатный, рК</w:t>
      </w:r>
      <w:r w:rsidRPr="00E663A0">
        <w:rPr>
          <w:vertAlign w:val="subscript"/>
        </w:rPr>
        <w:t>а</w:t>
      </w:r>
      <w:proofErr w:type="gramStart"/>
      <w:r w:rsidRPr="00E663A0">
        <w:t>6</w:t>
      </w:r>
      <w:proofErr w:type="gramEnd"/>
      <w:r w:rsidRPr="00E663A0">
        <w:t>,8</w:t>
      </w:r>
    </w:p>
    <w:p w:rsidR="005548EE" w:rsidRDefault="005548EE" w:rsidP="005548EE">
      <w:pPr>
        <w:pStyle w:val="a3"/>
        <w:ind w:left="1789"/>
        <w:contextualSpacing w:val="0"/>
      </w:pPr>
      <w:r>
        <w:t>4) аммиачный, рК</w:t>
      </w:r>
      <w:r w:rsidRPr="00B070FB">
        <w:rPr>
          <w:vertAlign w:val="subscript"/>
        </w:rPr>
        <w:t>а</w:t>
      </w:r>
      <w:proofErr w:type="gramStart"/>
      <w:r>
        <w:t>9</w:t>
      </w:r>
      <w:proofErr w:type="gramEnd"/>
      <w:r>
        <w:t xml:space="preserve">,2 </w:t>
      </w:r>
    </w:p>
    <w:p w:rsidR="005548EE" w:rsidRDefault="005548EE" w:rsidP="005548EE">
      <w:pPr>
        <w:pStyle w:val="a3"/>
        <w:tabs>
          <w:tab w:val="left" w:pos="420"/>
        </w:tabs>
        <w:ind w:left="140"/>
        <w:contextualSpacing w:val="0"/>
      </w:pPr>
    </w:p>
    <w:p w:rsidR="005548EE" w:rsidRDefault="005548EE" w:rsidP="005548EE">
      <w:pPr>
        <w:pStyle w:val="a3"/>
        <w:tabs>
          <w:tab w:val="left" w:pos="420"/>
        </w:tabs>
        <w:ind w:left="140"/>
        <w:contextualSpacing w:val="0"/>
      </w:pPr>
      <w:r>
        <w:t>2. ЧТОБЫ ПОЛУЧИТЬ 50 мл БУФЕРНОГО РАСТВОРА С рН=7,4, НАДО СМЕШАТЬ 0,5М РАСТВОРЫ ДИГИДРОФОСФАТА НАТРИЯ И ГИДРОФОСФАТА НАТРИЯ (рК</w:t>
      </w:r>
      <w:r w:rsidRPr="00526CB3">
        <w:rPr>
          <w:vertAlign w:val="subscript"/>
        </w:rPr>
        <w:t>а</w:t>
      </w:r>
      <w:proofErr w:type="gramStart"/>
      <w:r>
        <w:t>6</w:t>
      </w:r>
      <w:proofErr w:type="gramEnd"/>
      <w:r>
        <w:t>,8) В СООТНОШЕНИИ</w:t>
      </w:r>
    </w:p>
    <w:p w:rsidR="005548EE" w:rsidRDefault="005548EE" w:rsidP="005548EE">
      <w:pPr>
        <w:pStyle w:val="a3"/>
        <w:ind w:left="1844"/>
        <w:contextualSpacing w:val="0"/>
      </w:pPr>
      <w:r>
        <w:t>1) 4:1</w:t>
      </w:r>
    </w:p>
    <w:p w:rsidR="005548EE" w:rsidRPr="00E663A0" w:rsidRDefault="005548EE" w:rsidP="005548EE">
      <w:pPr>
        <w:pStyle w:val="a3"/>
        <w:ind w:left="1844"/>
        <w:contextualSpacing w:val="0"/>
      </w:pPr>
      <w:r>
        <w:t xml:space="preserve">2) </w:t>
      </w:r>
      <w:r w:rsidRPr="00E663A0">
        <w:t>1:4</w:t>
      </w:r>
    </w:p>
    <w:p w:rsidR="005548EE" w:rsidRDefault="005548EE" w:rsidP="005548EE">
      <w:pPr>
        <w:pStyle w:val="a3"/>
        <w:ind w:left="1844"/>
        <w:contextualSpacing w:val="0"/>
      </w:pPr>
      <w:r>
        <w:t>3) 2:1</w:t>
      </w:r>
    </w:p>
    <w:p w:rsidR="005548EE" w:rsidRDefault="005548EE" w:rsidP="005548EE">
      <w:pPr>
        <w:pStyle w:val="a3"/>
        <w:ind w:left="1844"/>
        <w:contextualSpacing w:val="0"/>
      </w:pPr>
      <w:r>
        <w:t>4) 1:2</w:t>
      </w:r>
    </w:p>
    <w:p w:rsidR="005548EE" w:rsidRDefault="005548EE" w:rsidP="005548EE">
      <w:pPr>
        <w:shd w:val="clear" w:color="auto" w:fill="FFFFFF"/>
        <w:tabs>
          <w:tab w:val="left" w:pos="420"/>
        </w:tabs>
        <w:ind w:left="140"/>
      </w:pPr>
    </w:p>
    <w:p w:rsidR="005548EE" w:rsidRDefault="005548EE" w:rsidP="005548EE">
      <w:pPr>
        <w:shd w:val="clear" w:color="auto" w:fill="FFFFFF"/>
        <w:tabs>
          <w:tab w:val="left" w:pos="420"/>
        </w:tabs>
        <w:ind w:left="140"/>
      </w:pPr>
      <w:r>
        <w:t xml:space="preserve">3. ЗНАЧЕНИЕ </w:t>
      </w:r>
      <w:proofErr w:type="spellStart"/>
      <w:r w:rsidRPr="000A6783">
        <w:t>рН</w:t>
      </w:r>
      <w:proofErr w:type="spellEnd"/>
      <w:r w:rsidRPr="000A6783">
        <w:t xml:space="preserve"> АММИАЧНОГО БУФЕРНОГО Р</w:t>
      </w:r>
      <w:r>
        <w:t>АСТВОРА, ЕСЛИ СМЕШАТЬ 10МЛ 0,1</w:t>
      </w:r>
      <w:proofErr w:type="gramStart"/>
      <w:r w:rsidRPr="000A6783">
        <w:t>Э</w:t>
      </w:r>
      <w:proofErr w:type="gramEnd"/>
      <w:r>
        <w:t xml:space="preserve"> </w:t>
      </w:r>
      <w:r w:rsidRPr="00D44A44">
        <w:t>NH</w:t>
      </w:r>
      <w:r w:rsidRPr="00D44A44">
        <w:rPr>
          <w:vertAlign w:val="subscript"/>
        </w:rPr>
        <w:t>3</w:t>
      </w:r>
      <w:r>
        <w:t>∙Н</w:t>
      </w:r>
      <w:r w:rsidRPr="00D44A44">
        <w:rPr>
          <w:vertAlign w:val="subscript"/>
        </w:rPr>
        <w:t>2</w:t>
      </w:r>
      <w:r w:rsidRPr="00D44A44">
        <w:t>О</w:t>
      </w:r>
      <w:r>
        <w:t xml:space="preserve"> и 10 мл 0,1</w:t>
      </w:r>
      <w:r w:rsidRPr="000A6783">
        <w:t>э РАСТВОРА NH</w:t>
      </w:r>
      <w:r w:rsidRPr="000A6783">
        <w:rPr>
          <w:vertAlign w:val="subscript"/>
        </w:rPr>
        <w:t>4</w:t>
      </w:r>
      <w:r w:rsidRPr="000A6783">
        <w:t>CI,</w:t>
      </w:r>
    </w:p>
    <w:p w:rsidR="005548EE" w:rsidRPr="005E57FD" w:rsidRDefault="005548EE" w:rsidP="005548EE">
      <w:pPr>
        <w:shd w:val="clear" w:color="auto" w:fill="FFFFFF"/>
        <w:tabs>
          <w:tab w:val="left" w:pos="720"/>
        </w:tabs>
      </w:pPr>
      <w:r>
        <w:tab/>
      </w:r>
      <w:r w:rsidRPr="000A6783">
        <w:t xml:space="preserve"> К</w:t>
      </w:r>
      <w:proofErr w:type="gramStart"/>
      <w:r w:rsidRPr="00D44A44">
        <w:rPr>
          <w:vertAlign w:val="subscript"/>
          <w:lang w:val="en-US"/>
        </w:rPr>
        <w:t>b</w:t>
      </w:r>
      <w:proofErr w:type="gramEnd"/>
      <w:r w:rsidRPr="000A6783">
        <w:t xml:space="preserve"> </w:t>
      </w:r>
      <w:r w:rsidRPr="0055125D">
        <w:t>(</w:t>
      </w:r>
      <w:r w:rsidRPr="00D44A44">
        <w:t>NH</w:t>
      </w:r>
      <w:r w:rsidRPr="00D44A44">
        <w:rPr>
          <w:vertAlign w:val="subscript"/>
        </w:rPr>
        <w:t>3</w:t>
      </w:r>
      <w:r>
        <w:t>∙Н</w:t>
      </w:r>
      <w:r w:rsidRPr="00D44A44">
        <w:rPr>
          <w:vertAlign w:val="subscript"/>
        </w:rPr>
        <w:t>2</w:t>
      </w:r>
      <w:r w:rsidRPr="00D44A44">
        <w:t>О</w:t>
      </w:r>
      <w:r w:rsidRPr="0055125D">
        <w:t>)</w:t>
      </w:r>
      <w:r w:rsidRPr="00D44A44">
        <w:t xml:space="preserve"> </w:t>
      </w:r>
      <w:r w:rsidRPr="000A6783">
        <w:t>= 1,8</w:t>
      </w:r>
      <w:r>
        <w:t>∙</w:t>
      </w:r>
      <w:r w:rsidRPr="000A6783">
        <w:t>10</w:t>
      </w:r>
      <w:r w:rsidRPr="000A6783">
        <w:rPr>
          <w:vertAlign w:val="superscript"/>
        </w:rPr>
        <w:t>-5</w:t>
      </w:r>
      <w:r>
        <w:t xml:space="preserve"> БУДЕТ РАВНО</w:t>
      </w:r>
    </w:p>
    <w:p w:rsidR="005548EE" w:rsidRPr="001863F9" w:rsidRDefault="005548EE" w:rsidP="005548EE">
      <w:pPr>
        <w:shd w:val="clear" w:color="auto" w:fill="FFFFFF"/>
        <w:tabs>
          <w:tab w:val="left" w:pos="2798"/>
          <w:tab w:val="left" w:pos="5309"/>
          <w:tab w:val="left" w:pos="7258"/>
        </w:tabs>
        <w:rPr>
          <w:bCs/>
        </w:rPr>
      </w:pPr>
      <w:r w:rsidRPr="001863F9">
        <w:tab/>
        <w:t>1) 9,25</w:t>
      </w:r>
    </w:p>
    <w:p w:rsidR="005548EE" w:rsidRDefault="005548EE" w:rsidP="005548EE">
      <w:pPr>
        <w:shd w:val="clear" w:color="auto" w:fill="FFFFFF"/>
        <w:tabs>
          <w:tab w:val="left" w:pos="2798"/>
          <w:tab w:val="left" w:pos="5309"/>
          <w:tab w:val="left" w:pos="7258"/>
        </w:tabs>
      </w:pPr>
      <w:r w:rsidRPr="000A6783">
        <w:tab/>
      </w:r>
      <w:r>
        <w:t>2</w:t>
      </w:r>
      <w:r w:rsidRPr="000A6783">
        <w:t>)</w:t>
      </w:r>
      <w:r>
        <w:t xml:space="preserve"> </w:t>
      </w:r>
      <w:r w:rsidRPr="000A6783">
        <w:t>8,82</w:t>
      </w:r>
    </w:p>
    <w:p w:rsidR="005548EE" w:rsidRDefault="005548EE" w:rsidP="005548EE">
      <w:pPr>
        <w:shd w:val="clear" w:color="auto" w:fill="FFFFFF"/>
        <w:tabs>
          <w:tab w:val="left" w:pos="2798"/>
          <w:tab w:val="left" w:pos="5309"/>
          <w:tab w:val="left" w:pos="7258"/>
        </w:tabs>
      </w:pPr>
      <w:r w:rsidRPr="000A6783">
        <w:tab/>
      </w:r>
      <w:r>
        <w:t>3</w:t>
      </w:r>
      <w:r w:rsidRPr="000A6783">
        <w:t>) 10</w:t>
      </w:r>
    </w:p>
    <w:p w:rsidR="005548EE" w:rsidRDefault="005548EE" w:rsidP="005548EE">
      <w:pPr>
        <w:shd w:val="clear" w:color="auto" w:fill="FFFFFF"/>
        <w:tabs>
          <w:tab w:val="left" w:pos="2798"/>
          <w:tab w:val="left" w:pos="5309"/>
          <w:tab w:val="left" w:pos="7258"/>
        </w:tabs>
      </w:pPr>
      <w:r w:rsidRPr="000A6783">
        <w:tab/>
      </w:r>
      <w:r>
        <w:t>4</w:t>
      </w:r>
      <w:r w:rsidRPr="000A6783">
        <w:t>) 10,15</w:t>
      </w:r>
    </w:p>
    <w:p w:rsidR="005548EE" w:rsidRPr="000A6783" w:rsidRDefault="005548EE" w:rsidP="005548EE">
      <w:pPr>
        <w:shd w:val="clear" w:color="auto" w:fill="FFFFFF"/>
        <w:tabs>
          <w:tab w:val="left" w:pos="420"/>
        </w:tabs>
        <w:spacing w:before="120"/>
        <w:ind w:left="140"/>
      </w:pPr>
      <w:r>
        <w:t xml:space="preserve">4. </w:t>
      </w:r>
      <w:r w:rsidRPr="000A6783">
        <w:t xml:space="preserve">БУФЕР, </w:t>
      </w:r>
      <w:proofErr w:type="spellStart"/>
      <w:r w:rsidRPr="000A6783">
        <w:t>рН</w:t>
      </w:r>
      <w:proofErr w:type="spellEnd"/>
      <w:r w:rsidRPr="000A6783">
        <w:t xml:space="preserve"> КОТОРОГО РАВЕН 4,0</w:t>
      </w:r>
      <w:r>
        <w:t>,</w:t>
      </w:r>
      <w:r w:rsidRPr="000A6783">
        <w:t xml:space="preserve"> РАЗБАВИЛИ ВОДОЙ В 2 РАЗА. </w:t>
      </w:r>
      <w:r>
        <w:t>ПРИ ЭТОМ БУФЕРНАЯ ЕМКОСТЬ</w:t>
      </w:r>
    </w:p>
    <w:p w:rsidR="005548EE" w:rsidRDefault="005548EE" w:rsidP="005548EE">
      <w:pPr>
        <w:shd w:val="clear" w:color="auto" w:fill="FFFFFF"/>
        <w:tabs>
          <w:tab w:val="left" w:pos="2835"/>
          <w:tab w:val="left" w:pos="4195"/>
        </w:tabs>
      </w:pPr>
      <w:r>
        <w:tab/>
        <w:t xml:space="preserve">1) </w:t>
      </w:r>
      <w:r w:rsidRPr="000A6783">
        <w:t>увеличилась в 2 раза</w:t>
      </w:r>
    </w:p>
    <w:p w:rsidR="005548EE" w:rsidRPr="000A6783" w:rsidRDefault="005548EE" w:rsidP="005548EE">
      <w:pPr>
        <w:shd w:val="clear" w:color="auto" w:fill="FFFFFF"/>
        <w:tabs>
          <w:tab w:val="left" w:pos="2835"/>
        </w:tabs>
      </w:pPr>
      <w:r>
        <w:tab/>
        <w:t>2</w:t>
      </w:r>
      <w:r w:rsidRPr="000A6783">
        <w:t>) не изменилась</w:t>
      </w:r>
    </w:p>
    <w:p w:rsidR="005548EE" w:rsidRPr="00B954A6" w:rsidRDefault="005548EE" w:rsidP="005548EE">
      <w:pPr>
        <w:shd w:val="clear" w:color="auto" w:fill="FFFFFF"/>
        <w:tabs>
          <w:tab w:val="left" w:pos="2835"/>
        </w:tabs>
        <w:rPr>
          <w:bCs/>
        </w:rPr>
      </w:pPr>
      <w:r w:rsidRPr="00B954A6">
        <w:tab/>
        <w:t>3) уменьшилась в 2 раза</w:t>
      </w:r>
    </w:p>
    <w:p w:rsidR="005548EE" w:rsidRDefault="005548EE" w:rsidP="005548EE">
      <w:pPr>
        <w:shd w:val="clear" w:color="auto" w:fill="FFFFFF"/>
        <w:tabs>
          <w:tab w:val="left" w:pos="2835"/>
        </w:tabs>
      </w:pPr>
      <w:r>
        <w:tab/>
        <w:t>4</w:t>
      </w:r>
      <w:r w:rsidRPr="000A6783">
        <w:t>)</w:t>
      </w:r>
      <w:r>
        <w:t xml:space="preserve"> </w:t>
      </w:r>
      <w:r w:rsidRPr="000A6783">
        <w:t>увеличилась в 4 раза</w:t>
      </w:r>
    </w:p>
    <w:p w:rsidR="005548EE" w:rsidRDefault="005548EE" w:rsidP="005548EE">
      <w:pPr>
        <w:shd w:val="clear" w:color="auto" w:fill="FFFFFF"/>
        <w:tabs>
          <w:tab w:val="left" w:pos="420"/>
        </w:tabs>
        <w:spacing w:before="120"/>
        <w:ind w:left="140"/>
      </w:pPr>
      <w:r>
        <w:t xml:space="preserve">5.  </w:t>
      </w:r>
      <w:proofErr w:type="gramStart"/>
      <w:r>
        <w:t>ПАРЦИАЛЬНОЕ ДАВЛЕНИЕ УГЛЕКИСЛОГО ГАЗА В НОРМЕ (В ММ.</w:t>
      </w:r>
      <w:proofErr w:type="gramEnd"/>
      <w:r>
        <w:t xml:space="preserve"> РТ. </w:t>
      </w:r>
      <w:proofErr w:type="gramStart"/>
      <w:r>
        <w:t>СТ.) РАВНО</w:t>
      </w:r>
      <w:proofErr w:type="gramEnd"/>
    </w:p>
    <w:p w:rsidR="005548EE" w:rsidRDefault="005548EE" w:rsidP="005548EE">
      <w:pPr>
        <w:shd w:val="clear" w:color="auto" w:fill="FFFFFF"/>
        <w:ind w:left="1789"/>
      </w:pPr>
      <w:r>
        <w:t xml:space="preserve">        </w:t>
      </w:r>
      <w:r w:rsidR="00503DB4">
        <w:t xml:space="preserve"> </w:t>
      </w:r>
      <w:r>
        <w:t>1) 60</w:t>
      </w:r>
    </w:p>
    <w:p w:rsidR="005548EE" w:rsidRDefault="005548EE" w:rsidP="005548EE">
      <w:pPr>
        <w:shd w:val="clear" w:color="auto" w:fill="FFFFFF"/>
        <w:ind w:left="1789"/>
      </w:pPr>
      <w:r>
        <w:t xml:space="preserve">         2) 50</w:t>
      </w:r>
    </w:p>
    <w:p w:rsidR="005548EE" w:rsidRDefault="00503DB4" w:rsidP="00503DB4">
      <w:pPr>
        <w:shd w:val="clear" w:color="auto" w:fill="FFFFFF"/>
      </w:pPr>
      <w:r>
        <w:t xml:space="preserve">                                             </w:t>
      </w:r>
      <w:r w:rsidR="005548EE">
        <w:t>3) 40</w:t>
      </w:r>
    </w:p>
    <w:p w:rsidR="005548EE" w:rsidRDefault="00503DB4" w:rsidP="00503DB4">
      <w:pPr>
        <w:shd w:val="clear" w:color="auto" w:fill="FFFFFF"/>
      </w:pPr>
      <w:r>
        <w:t xml:space="preserve">                                             </w:t>
      </w:r>
      <w:r w:rsidR="005548EE">
        <w:t>4) 30</w:t>
      </w:r>
    </w:p>
    <w:p w:rsidR="005548EE" w:rsidRDefault="005548EE" w:rsidP="005548EE">
      <w:r>
        <w:lastRenderedPageBreak/>
        <w:t xml:space="preserve"> </w:t>
      </w:r>
    </w:p>
    <w:p w:rsidR="00B40758" w:rsidRDefault="00B40758"/>
    <w:sectPr w:rsidR="00B40758" w:rsidSect="0069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548EE"/>
    <w:rsid w:val="00503DB4"/>
    <w:rsid w:val="005548EE"/>
    <w:rsid w:val="006934E7"/>
    <w:rsid w:val="00A970BE"/>
    <w:rsid w:val="00B4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48EE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5548EE"/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4</cp:revision>
  <dcterms:created xsi:type="dcterms:W3CDTF">2020-12-03T19:08:00Z</dcterms:created>
  <dcterms:modified xsi:type="dcterms:W3CDTF">2020-12-05T11:55:00Z</dcterms:modified>
</cp:coreProperties>
</file>