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5A" w:rsidRDefault="006F4F5A" w:rsidP="006F4F5A">
      <w:pPr>
        <w:suppressAutoHyphens/>
        <w:jc w:val="center"/>
        <w:rPr>
          <w:b/>
        </w:rPr>
      </w:pPr>
      <w:r>
        <w:rPr>
          <w:b/>
        </w:rPr>
        <w:t>Федеральное г</w:t>
      </w:r>
      <w:r w:rsidRPr="005F20B2">
        <w:rPr>
          <w:b/>
        </w:rPr>
        <w:t>осударственное</w:t>
      </w:r>
      <w:r>
        <w:rPr>
          <w:b/>
        </w:rPr>
        <w:t xml:space="preserve"> бюджетное</w:t>
      </w:r>
      <w:r w:rsidRPr="005F20B2">
        <w:rPr>
          <w:b/>
        </w:rPr>
        <w:t xml:space="preserve"> обр</w:t>
      </w:r>
      <w:r>
        <w:rPr>
          <w:b/>
        </w:rPr>
        <w:t>азовательное учреждение высшего</w:t>
      </w:r>
      <w:r w:rsidRPr="005F20B2">
        <w:rPr>
          <w:b/>
        </w:rPr>
        <w:t xml:space="preserve"> образования «Красноярский государственный медицинский университет имени профессора В.Ф. </w:t>
      </w:r>
      <w:proofErr w:type="spellStart"/>
      <w:r w:rsidRPr="005F20B2">
        <w:rPr>
          <w:b/>
        </w:rPr>
        <w:t>Войно-Ясенецкого</w:t>
      </w:r>
      <w:proofErr w:type="spellEnd"/>
      <w:r>
        <w:rPr>
          <w:b/>
        </w:rPr>
        <w:t>»</w:t>
      </w:r>
      <w:r w:rsidRPr="005F20B2">
        <w:rPr>
          <w:b/>
        </w:rPr>
        <w:t xml:space="preserve"> </w:t>
      </w:r>
    </w:p>
    <w:p w:rsidR="006F4F5A" w:rsidRDefault="006F4F5A" w:rsidP="006F4F5A">
      <w:pPr>
        <w:pBdr>
          <w:bottom w:val="single" w:sz="12" w:space="1" w:color="auto"/>
        </w:pBdr>
        <w:suppressAutoHyphens/>
        <w:jc w:val="center"/>
        <w:rPr>
          <w:b/>
        </w:rPr>
      </w:pPr>
      <w:r w:rsidRPr="005F20B2">
        <w:rPr>
          <w:b/>
        </w:rPr>
        <w:t>Министерства здравоохранения</w:t>
      </w:r>
      <w:r>
        <w:rPr>
          <w:b/>
        </w:rPr>
        <w:t xml:space="preserve"> Российской Федерации</w:t>
      </w:r>
    </w:p>
    <w:p w:rsidR="006F4F5A" w:rsidRDefault="006F4F5A" w:rsidP="006F4F5A">
      <w:pPr>
        <w:pBdr>
          <w:bottom w:val="single" w:sz="12" w:space="1" w:color="auto"/>
        </w:pBdr>
        <w:suppressAutoHyphens/>
        <w:jc w:val="center"/>
        <w:rPr>
          <w:b/>
        </w:rPr>
      </w:pPr>
    </w:p>
    <w:p w:rsidR="006F4F5A" w:rsidRDefault="006F4F5A" w:rsidP="006F4F5A">
      <w:pPr>
        <w:jc w:val="center"/>
        <w:rPr>
          <w:b/>
          <w:bCs/>
        </w:rPr>
      </w:pPr>
    </w:p>
    <w:p w:rsidR="006E146A" w:rsidRPr="006E146A" w:rsidRDefault="006F4F5A" w:rsidP="006F4F5A">
      <w:pPr>
        <w:jc w:val="center"/>
        <w:rPr>
          <w:b/>
          <w:bCs/>
        </w:rPr>
      </w:pPr>
      <w:r>
        <w:rPr>
          <w:b/>
          <w:bCs/>
        </w:rPr>
        <w:t xml:space="preserve">Экзаменационные вопросы </w:t>
      </w:r>
      <w:r w:rsidR="006E146A" w:rsidRPr="006E146A">
        <w:rPr>
          <w:b/>
          <w:bCs/>
        </w:rPr>
        <w:t>по дисциплине</w:t>
      </w:r>
    </w:p>
    <w:p w:rsidR="006E146A" w:rsidRPr="006E146A" w:rsidRDefault="006F4F5A" w:rsidP="006F4F5A">
      <w:pPr>
        <w:jc w:val="center"/>
        <w:rPr>
          <w:b/>
          <w:bCs/>
        </w:rPr>
      </w:pPr>
      <w:r w:rsidRPr="006E146A">
        <w:rPr>
          <w:b/>
          <w:bCs/>
        </w:rPr>
        <w:t>«</w:t>
      </w:r>
      <w:r w:rsidR="006E146A" w:rsidRPr="006E146A">
        <w:rPr>
          <w:b/>
          <w:bCs/>
        </w:rPr>
        <w:t>Общая патология: Патологическая анатомия, Патофизиология»,</w:t>
      </w:r>
    </w:p>
    <w:p w:rsidR="006F4F5A" w:rsidRPr="006E146A" w:rsidRDefault="006F4F5A" w:rsidP="006E146A">
      <w:pPr>
        <w:jc w:val="center"/>
        <w:rPr>
          <w:b/>
          <w:bCs/>
        </w:rPr>
      </w:pPr>
      <w:r w:rsidRPr="006E146A">
        <w:rPr>
          <w:b/>
          <w:bCs/>
        </w:rPr>
        <w:t>3 курса</w:t>
      </w:r>
      <w:r w:rsidR="006E146A" w:rsidRPr="006E146A">
        <w:rPr>
          <w:b/>
          <w:bCs/>
        </w:rPr>
        <w:t xml:space="preserve"> </w:t>
      </w:r>
      <w:r w:rsidR="00672764" w:rsidRPr="006E146A">
        <w:rPr>
          <w:b/>
          <w:bCs/>
        </w:rPr>
        <w:t>для специальностей</w:t>
      </w:r>
      <w:r w:rsidRPr="006E146A">
        <w:rPr>
          <w:b/>
          <w:bCs/>
        </w:rPr>
        <w:t xml:space="preserve"> </w:t>
      </w:r>
      <w:r w:rsidR="006E146A" w:rsidRPr="006E146A">
        <w:rPr>
          <w:b/>
          <w:bCs/>
        </w:rPr>
        <w:t>30.05.03 Медицинская кибернетика</w:t>
      </w:r>
    </w:p>
    <w:p w:rsidR="00672764" w:rsidRPr="007414F2" w:rsidRDefault="00672764" w:rsidP="006F4F5A">
      <w:pPr>
        <w:suppressAutoHyphens/>
        <w:jc w:val="center"/>
      </w:pPr>
    </w:p>
    <w:p w:rsidR="006F4F5A" w:rsidRPr="007414F2" w:rsidRDefault="006F4F5A" w:rsidP="006F4F5A">
      <w:pPr>
        <w:suppressAutoHyphens/>
      </w:pPr>
    </w:p>
    <w:tbl>
      <w:tblPr>
        <w:tblW w:w="4320" w:type="dxa"/>
        <w:tblInd w:w="5328" w:type="dxa"/>
        <w:tblLayout w:type="fixed"/>
        <w:tblLook w:val="01E0"/>
      </w:tblPr>
      <w:tblGrid>
        <w:gridCol w:w="4320"/>
      </w:tblGrid>
      <w:tr w:rsidR="006F4F5A" w:rsidRPr="007414F2" w:rsidTr="00214C03">
        <w:tc>
          <w:tcPr>
            <w:tcW w:w="4320" w:type="dxa"/>
          </w:tcPr>
          <w:p w:rsidR="006F4F5A" w:rsidRPr="007414F2" w:rsidRDefault="006F4F5A" w:rsidP="00214C03">
            <w:pPr>
              <w:suppressAutoHyphens/>
              <w:rPr>
                <w:b/>
              </w:rPr>
            </w:pPr>
            <w:r w:rsidRPr="007414F2">
              <w:rPr>
                <w:b/>
              </w:rPr>
              <w:t>УТВЕРЖДАЮ</w:t>
            </w:r>
          </w:p>
          <w:p w:rsidR="006F4F5A" w:rsidRPr="007414F2" w:rsidRDefault="006F4F5A" w:rsidP="00214C03">
            <w:pPr>
              <w:suppressAutoHyphens/>
            </w:pPr>
            <w:r w:rsidRPr="007414F2">
              <w:t xml:space="preserve">Проректор </w:t>
            </w:r>
            <w:r w:rsidR="00C10B27">
              <w:t>по учебной работе  д.м.н., _________________И.А. Соловьева</w:t>
            </w:r>
          </w:p>
          <w:p w:rsidR="006F4F5A" w:rsidRPr="007414F2" w:rsidRDefault="006F4F5A" w:rsidP="00214C03">
            <w:pPr>
              <w:suppressAutoHyphens/>
              <w:rPr>
                <w:b/>
              </w:rPr>
            </w:pPr>
          </w:p>
          <w:p w:rsidR="006F4F5A" w:rsidRPr="007414F2" w:rsidRDefault="00D84672" w:rsidP="00214C03">
            <w:pPr>
              <w:suppressAutoHyphens/>
            </w:pPr>
            <w:r>
              <w:t>«____» мая</w:t>
            </w:r>
            <w:r w:rsidR="00C10B27">
              <w:t xml:space="preserve"> 2020</w:t>
            </w:r>
            <w:r w:rsidR="006F4F5A" w:rsidRPr="007414F2">
              <w:t xml:space="preserve"> г.</w:t>
            </w:r>
          </w:p>
        </w:tc>
      </w:tr>
    </w:tbl>
    <w:p w:rsidR="006F4F5A" w:rsidRDefault="006F4F5A" w:rsidP="006F4F5A">
      <w:pPr>
        <w:jc w:val="both"/>
      </w:pPr>
    </w:p>
    <w:p w:rsidR="002A124D" w:rsidRDefault="002A124D" w:rsidP="006F4F5A">
      <w:pPr>
        <w:jc w:val="both"/>
      </w:pP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Патофизиология как фундаментальная наука и теоретическая основа современной медицины. Методы патофизиологии. Значение эксперимента в развитии патофизиологии в современной медицине. Значение моделирования, его возможности и ограничения.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Определение понятий «здоровье» и «болезнь». Критерии отличия болезни от здоровья. Общие принципы классификации болезней. Возможные исходы болезни. Смерть клиническая и биологическая. Принципы реанимации.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Понятие «этиология». Роль причин и условий в возникновении и развитии</w:t>
      </w:r>
      <w:r>
        <w:rPr>
          <w:rFonts w:ascii="Times New Roman" w:hAnsi="Times New Roman"/>
          <w:bCs/>
          <w:szCs w:val="24"/>
        </w:rPr>
        <w:t xml:space="preserve"> </w:t>
      </w:r>
      <w:r w:rsidRPr="002A124D">
        <w:rPr>
          <w:rFonts w:ascii="Times New Roman" w:hAnsi="Times New Roman"/>
          <w:bCs/>
          <w:szCs w:val="24"/>
        </w:rPr>
        <w:t>болезней. Их диалектическая взаимосвязь. Внешние и внутренние болезнетворные факторы, классификация.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Определение понятия «патогенез». Главное звено и порочные круги в патогенезе болезней (примеры). Патологический процесс, патологическое состояние. Типовые патологические процессы.</w:t>
      </w:r>
    </w:p>
    <w:p w:rsidR="002A124D" w:rsidRPr="002A124D" w:rsidRDefault="002A124D" w:rsidP="002A124D">
      <w:pPr>
        <w:numPr>
          <w:ilvl w:val="1"/>
          <w:numId w:val="2"/>
        </w:numPr>
      </w:pPr>
      <w:r w:rsidRPr="002A124D">
        <w:rPr>
          <w:snapToGrid w:val="0"/>
        </w:rPr>
        <w:t>Исходы болезней. Специфические и неспецифические механизмы выздоровления. Патогенетические принципы терапии болезней. Примеры.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szCs w:val="24"/>
        </w:rPr>
        <w:t xml:space="preserve">Современные методы исследований в патологической физиологии (примеры экспериментального моделирования, получение и применение </w:t>
      </w:r>
      <w:proofErr w:type="spellStart"/>
      <w:r w:rsidRPr="002A124D">
        <w:rPr>
          <w:rFonts w:ascii="Times New Roman" w:hAnsi="Times New Roman"/>
          <w:szCs w:val="24"/>
        </w:rPr>
        <w:t>трансгенных</w:t>
      </w:r>
      <w:proofErr w:type="spellEnd"/>
      <w:r w:rsidRPr="002A124D">
        <w:rPr>
          <w:rFonts w:ascii="Times New Roman" w:hAnsi="Times New Roman"/>
          <w:szCs w:val="24"/>
        </w:rPr>
        <w:t xml:space="preserve"> животных). Развитие молекулярной и клеточной патологии.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Повреждение клеток. Основные формы повреждения. Морфологические и функциональные проявления повреждения клеток. </w:t>
      </w:r>
      <w:proofErr w:type="spellStart"/>
      <w:r w:rsidRPr="002A124D">
        <w:rPr>
          <w:rFonts w:ascii="Times New Roman" w:hAnsi="Times New Roman"/>
          <w:bCs/>
          <w:szCs w:val="24"/>
        </w:rPr>
        <w:t>Апоптоз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. Основные отличия </w:t>
      </w:r>
      <w:proofErr w:type="spellStart"/>
      <w:r w:rsidRPr="002A124D">
        <w:rPr>
          <w:rFonts w:ascii="Times New Roman" w:hAnsi="Times New Roman"/>
          <w:bCs/>
          <w:szCs w:val="24"/>
        </w:rPr>
        <w:t>апоптоза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от некроза.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Повреждение клетки: нарушение механизмов, регулирующих пластическое обеспечение клетки и деятельность ядра. Нарушения генетического аппарата клетки. Нарушение рецепторного аппарата клетки.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Механизмы повреждения клеточных мембран. Роль перекисного окисления липидов и активации </w:t>
      </w:r>
      <w:proofErr w:type="spellStart"/>
      <w:r w:rsidRPr="002A124D">
        <w:rPr>
          <w:rFonts w:ascii="Times New Roman" w:hAnsi="Times New Roman"/>
          <w:bCs/>
          <w:szCs w:val="24"/>
        </w:rPr>
        <w:t>мембраносвязанных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A124D">
        <w:rPr>
          <w:rFonts w:ascii="Times New Roman" w:hAnsi="Times New Roman"/>
          <w:bCs/>
          <w:szCs w:val="24"/>
        </w:rPr>
        <w:t>фосфолипаз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в повреждении клетки.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Повреждение мембран и ферментов клетки. Значение ПОЛ в повреждении клетки. </w:t>
      </w:r>
      <w:proofErr w:type="spellStart"/>
      <w:r w:rsidRPr="002A124D">
        <w:rPr>
          <w:rFonts w:ascii="Times New Roman" w:hAnsi="Times New Roman"/>
          <w:bCs/>
          <w:szCs w:val="24"/>
        </w:rPr>
        <w:t>Антиоксидантные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и </w:t>
      </w:r>
      <w:proofErr w:type="spellStart"/>
      <w:r w:rsidRPr="002A124D">
        <w:rPr>
          <w:rFonts w:ascii="Times New Roman" w:hAnsi="Times New Roman"/>
          <w:bCs/>
          <w:szCs w:val="24"/>
        </w:rPr>
        <w:t>прооксидантные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системы.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Ишемическое повреждение клетки. Механизмы нарушения энергетического обеспечения клетки и его последствия.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proofErr w:type="spellStart"/>
      <w:r w:rsidRPr="002A124D">
        <w:rPr>
          <w:rFonts w:ascii="Times New Roman" w:hAnsi="Times New Roman"/>
          <w:bCs/>
          <w:szCs w:val="24"/>
        </w:rPr>
        <w:t>Реперфузионное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повреждение клетки. Роль продуктов перекисного окисления липидов и ионизированного кальция в механизмах ишемического и </w:t>
      </w:r>
      <w:proofErr w:type="spellStart"/>
      <w:r w:rsidRPr="002A124D">
        <w:rPr>
          <w:rFonts w:ascii="Times New Roman" w:hAnsi="Times New Roman"/>
          <w:bCs/>
          <w:szCs w:val="24"/>
        </w:rPr>
        <w:t>реперфузионного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повреждения клетки.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Современные методы исследований в патологической физиологии (примеры </w:t>
      </w:r>
      <w:r w:rsidRPr="002A124D">
        <w:rPr>
          <w:rFonts w:ascii="Times New Roman" w:hAnsi="Times New Roman"/>
          <w:bCs/>
          <w:szCs w:val="24"/>
        </w:rPr>
        <w:lastRenderedPageBreak/>
        <w:t xml:space="preserve">экспериментального моделирования, получение и применение </w:t>
      </w:r>
      <w:proofErr w:type="spellStart"/>
      <w:r w:rsidRPr="002A124D">
        <w:rPr>
          <w:rFonts w:ascii="Times New Roman" w:hAnsi="Times New Roman"/>
          <w:bCs/>
          <w:szCs w:val="24"/>
        </w:rPr>
        <w:t>трансгенных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животных). Развитие молекулярной и клеточной патологии.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Молекулярные механизмы повреждающего действия лучистой энергии. Характеристика патологического действия ультрафиолетового, лазерного, ионизирующего излучений.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Патогенез лучевого поражения. Радиотоксины, </w:t>
      </w:r>
      <w:proofErr w:type="spellStart"/>
      <w:r w:rsidRPr="002A124D">
        <w:rPr>
          <w:rFonts w:ascii="Times New Roman" w:hAnsi="Times New Roman"/>
          <w:bCs/>
          <w:szCs w:val="24"/>
        </w:rPr>
        <w:t>радиосенсибилизаторы</w:t>
      </w:r>
      <w:proofErr w:type="spellEnd"/>
      <w:r w:rsidRPr="002A124D">
        <w:rPr>
          <w:rFonts w:ascii="Times New Roman" w:hAnsi="Times New Roman"/>
          <w:bCs/>
          <w:szCs w:val="24"/>
        </w:rPr>
        <w:t>, радиопротекторы. Повреждение ДНК клетки под влиянием ионизирующей радиации, виды, последствия</w:t>
      </w:r>
      <w:r w:rsidRPr="002A124D">
        <w:rPr>
          <w:rFonts w:ascii="Times New Roman" w:hAnsi="Times New Roman"/>
          <w:bCs/>
          <w:szCs w:val="24"/>
          <w:lang w:val="en-US"/>
        </w:rPr>
        <w:t>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Лучевая болезнь, формы, проявления, ведущие звенья патогенеза. Исходы. Отдаленные последствия действия ионизирующей радиации на организм.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Механизм болезнетворного действия пониженного барометрического давления. Горная болезнь, причины, патогенез.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Механизм болезнетворного действия повышенного барометрического давления. Кессонная болезнь. Патогенез. Принципы профилактики и терапии.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Механизмы местного и общего действия </w:t>
      </w:r>
      <w:proofErr w:type="spellStart"/>
      <w:proofErr w:type="gramStart"/>
      <w:r w:rsidRPr="002A124D">
        <w:rPr>
          <w:rFonts w:ascii="Times New Roman" w:hAnsi="Times New Roman"/>
          <w:bCs/>
          <w:szCs w:val="24"/>
        </w:rPr>
        <w:t>УФ-излучения</w:t>
      </w:r>
      <w:proofErr w:type="spellEnd"/>
      <w:proofErr w:type="gramEnd"/>
      <w:r w:rsidRPr="002A124D">
        <w:rPr>
          <w:rFonts w:ascii="Times New Roman" w:hAnsi="Times New Roman"/>
          <w:bCs/>
          <w:szCs w:val="24"/>
        </w:rPr>
        <w:t xml:space="preserve"> на организм. Виды </w:t>
      </w:r>
      <w:proofErr w:type="spellStart"/>
      <w:proofErr w:type="gramStart"/>
      <w:r w:rsidRPr="002A124D">
        <w:rPr>
          <w:rFonts w:ascii="Times New Roman" w:hAnsi="Times New Roman"/>
          <w:bCs/>
          <w:szCs w:val="24"/>
        </w:rPr>
        <w:t>УФ-излучения</w:t>
      </w:r>
      <w:proofErr w:type="spellEnd"/>
      <w:proofErr w:type="gramEnd"/>
      <w:r w:rsidRPr="002A124D">
        <w:rPr>
          <w:rFonts w:ascii="Times New Roman" w:hAnsi="Times New Roman"/>
          <w:bCs/>
          <w:szCs w:val="24"/>
        </w:rPr>
        <w:t xml:space="preserve"> и механизмы вызываемых ими эффектов.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Гипотермия, стадии охлаждения. Применение гипотермии в медицине.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Причины перегревания организма. Механизмы теплового гомеостаза при перегревании. Тепловой и солнечный удары.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Наследственные болезни. Причины наследственной патологии. Общие закономерности патогенеза наследственных болезней. Болезни с наследственной предрасположенностью</w:t>
      </w:r>
      <w:r w:rsidRPr="002A124D">
        <w:rPr>
          <w:rFonts w:ascii="Times New Roman" w:hAnsi="Times New Roman"/>
          <w:bCs/>
          <w:szCs w:val="24"/>
          <w:lang w:val="en-US"/>
        </w:rPr>
        <w:t>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Генные и хромосомные болезни человека. Примеры. Механизмы развития. Особенности наследования.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Основные методы изучения наследственной патологии человека. Примеры экспериментального моделирования, получение и применение </w:t>
      </w:r>
      <w:proofErr w:type="spellStart"/>
      <w:r w:rsidRPr="002A124D">
        <w:rPr>
          <w:rFonts w:ascii="Times New Roman" w:hAnsi="Times New Roman"/>
          <w:bCs/>
          <w:szCs w:val="24"/>
        </w:rPr>
        <w:t>трансгенных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животных. Применение молекулярно-биологических методов в медицинской генетике (</w:t>
      </w:r>
      <w:r w:rsidRPr="002A124D">
        <w:rPr>
          <w:rFonts w:ascii="Times New Roman" w:hAnsi="Times New Roman"/>
          <w:bCs/>
          <w:szCs w:val="24"/>
          <w:lang w:val="en-US"/>
        </w:rPr>
        <w:t>FISH</w:t>
      </w:r>
      <w:r w:rsidRPr="002A124D">
        <w:rPr>
          <w:rFonts w:ascii="Times New Roman" w:hAnsi="Times New Roman"/>
          <w:bCs/>
          <w:szCs w:val="24"/>
        </w:rPr>
        <w:t xml:space="preserve">, ПЦР, </w:t>
      </w:r>
      <w:proofErr w:type="spellStart"/>
      <w:r w:rsidRPr="002A124D">
        <w:rPr>
          <w:rFonts w:ascii="Times New Roman" w:hAnsi="Times New Roman"/>
          <w:bCs/>
          <w:szCs w:val="24"/>
        </w:rPr>
        <w:t>микроэррэй</w:t>
      </w:r>
      <w:proofErr w:type="spellEnd"/>
      <w:r w:rsidRPr="002A124D">
        <w:rPr>
          <w:rFonts w:ascii="Times New Roman" w:hAnsi="Times New Roman"/>
          <w:bCs/>
          <w:szCs w:val="24"/>
        </w:rPr>
        <w:t>).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Современные подходы к профилактике и терапии наследственных болезней. Понятие о </w:t>
      </w:r>
      <w:proofErr w:type="spellStart"/>
      <w:r w:rsidRPr="002A124D">
        <w:rPr>
          <w:rFonts w:ascii="Times New Roman" w:hAnsi="Times New Roman"/>
          <w:bCs/>
          <w:szCs w:val="24"/>
        </w:rPr>
        <w:t>генотерапии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и генной инженерии.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Патология иммунной системы человека. Формы, причины. Механизм развития аутоиммунных болезней.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Первичные </w:t>
      </w:r>
      <w:proofErr w:type="spellStart"/>
      <w:r w:rsidRPr="002A124D">
        <w:rPr>
          <w:rFonts w:ascii="Times New Roman" w:hAnsi="Times New Roman"/>
          <w:bCs/>
          <w:szCs w:val="24"/>
        </w:rPr>
        <w:t>иммунодефицитные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состояния. Основные виды. Причины, механизмы развития.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Вторичные </w:t>
      </w:r>
      <w:proofErr w:type="spellStart"/>
      <w:r w:rsidRPr="002A124D">
        <w:rPr>
          <w:rFonts w:ascii="Times New Roman" w:hAnsi="Times New Roman"/>
          <w:bCs/>
          <w:szCs w:val="24"/>
        </w:rPr>
        <w:t>иммунодефицитные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состояния. Причины, механизмы развития. Патогенез и основные клинические проявления ВИЧ-инфекции (СПИД).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Определение понятия «аллергия». Формы аллергии человека. Факторы, предрасполагающие к аллергии.</w:t>
      </w:r>
      <w:r>
        <w:rPr>
          <w:rFonts w:ascii="Times New Roman" w:hAnsi="Times New Roman"/>
          <w:bCs/>
          <w:szCs w:val="24"/>
        </w:rPr>
        <w:t xml:space="preserve"> </w:t>
      </w:r>
      <w:r w:rsidRPr="002A124D">
        <w:rPr>
          <w:rFonts w:ascii="Times New Roman" w:hAnsi="Times New Roman"/>
          <w:bCs/>
          <w:szCs w:val="24"/>
        </w:rPr>
        <w:t>Основные группы аллергенов, вызывающих сенсибилизацию человека.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Реакции иммунного повреждения </w:t>
      </w:r>
      <w:r w:rsidRPr="002A124D">
        <w:rPr>
          <w:rFonts w:ascii="Times New Roman" w:hAnsi="Times New Roman"/>
          <w:bCs/>
          <w:szCs w:val="24"/>
          <w:lang w:val="en-US"/>
        </w:rPr>
        <w:t>I</w:t>
      </w:r>
      <w:r w:rsidRPr="002A124D">
        <w:rPr>
          <w:rFonts w:ascii="Times New Roman" w:hAnsi="Times New Roman"/>
          <w:bCs/>
          <w:szCs w:val="24"/>
        </w:rPr>
        <w:t xml:space="preserve"> типа (аллергические реакции). Стадии, механизмы.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Реакции иммунного повреждения </w:t>
      </w:r>
      <w:r w:rsidRPr="002A124D">
        <w:rPr>
          <w:rFonts w:ascii="Times New Roman" w:hAnsi="Times New Roman"/>
          <w:bCs/>
          <w:szCs w:val="24"/>
          <w:lang w:val="en-US"/>
        </w:rPr>
        <w:t>II</w:t>
      </w:r>
      <w:r w:rsidRPr="002A124D">
        <w:rPr>
          <w:rFonts w:ascii="Times New Roman" w:hAnsi="Times New Roman"/>
          <w:bCs/>
          <w:szCs w:val="24"/>
        </w:rPr>
        <w:t xml:space="preserve"> (цитотоксического) типа. Стадии, механизмы развития. Примеры заболеваний.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Реакции иммунного повреждения </w:t>
      </w:r>
      <w:r w:rsidRPr="002A124D">
        <w:rPr>
          <w:rFonts w:ascii="Times New Roman" w:hAnsi="Times New Roman"/>
          <w:bCs/>
          <w:szCs w:val="24"/>
          <w:lang w:val="en-US"/>
        </w:rPr>
        <w:t>III</w:t>
      </w:r>
      <w:r w:rsidRPr="002A124D">
        <w:rPr>
          <w:rFonts w:ascii="Times New Roman" w:hAnsi="Times New Roman"/>
          <w:bCs/>
          <w:szCs w:val="24"/>
        </w:rPr>
        <w:t xml:space="preserve"> (</w:t>
      </w:r>
      <w:proofErr w:type="spellStart"/>
      <w:r w:rsidRPr="002A124D">
        <w:rPr>
          <w:rFonts w:ascii="Times New Roman" w:hAnsi="Times New Roman"/>
          <w:bCs/>
          <w:szCs w:val="24"/>
        </w:rPr>
        <w:t>иммунокомплексного</w:t>
      </w:r>
      <w:proofErr w:type="spellEnd"/>
      <w:r w:rsidRPr="002A124D">
        <w:rPr>
          <w:rFonts w:ascii="Times New Roman" w:hAnsi="Times New Roman"/>
          <w:bCs/>
          <w:szCs w:val="24"/>
        </w:rPr>
        <w:t>) типа. Стадии, механизм развития. Примеры заболеваний. Сывороточная болезнь. Формы, патогенез, принципы терапии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Реакции иммунного повреждения </w:t>
      </w:r>
      <w:r w:rsidRPr="002A124D">
        <w:rPr>
          <w:rFonts w:ascii="Times New Roman" w:hAnsi="Times New Roman"/>
          <w:bCs/>
          <w:szCs w:val="24"/>
          <w:lang w:val="en-US"/>
        </w:rPr>
        <w:t>IV</w:t>
      </w:r>
      <w:r w:rsidRPr="002A124D">
        <w:rPr>
          <w:rFonts w:ascii="Times New Roman" w:hAnsi="Times New Roman"/>
          <w:bCs/>
          <w:szCs w:val="24"/>
        </w:rPr>
        <w:t xml:space="preserve"> и </w:t>
      </w:r>
      <w:r w:rsidRPr="002A124D">
        <w:rPr>
          <w:rFonts w:ascii="Times New Roman" w:hAnsi="Times New Roman"/>
          <w:bCs/>
          <w:szCs w:val="24"/>
          <w:lang w:val="en-US"/>
        </w:rPr>
        <w:t>V</w:t>
      </w:r>
      <w:r w:rsidRPr="002A124D">
        <w:rPr>
          <w:rFonts w:ascii="Times New Roman" w:hAnsi="Times New Roman"/>
          <w:bCs/>
          <w:szCs w:val="24"/>
        </w:rPr>
        <w:t xml:space="preserve"> типов (клеточного). Стадии, механизмы развития. Основные медиаторы. Принципы терапии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Артериальная гиперемия. Виды. Проявления (изменения </w:t>
      </w:r>
      <w:proofErr w:type="spellStart"/>
      <w:r w:rsidRPr="002A124D">
        <w:rPr>
          <w:rFonts w:ascii="Times New Roman" w:hAnsi="Times New Roman"/>
          <w:bCs/>
          <w:szCs w:val="24"/>
        </w:rPr>
        <w:t>микроциркуляции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и обмена веществ). Механизм развития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Венозная гиперемия. Причины. Проявления (изменения </w:t>
      </w:r>
      <w:proofErr w:type="spellStart"/>
      <w:r w:rsidRPr="002A124D">
        <w:rPr>
          <w:rFonts w:ascii="Times New Roman" w:hAnsi="Times New Roman"/>
          <w:bCs/>
          <w:szCs w:val="24"/>
        </w:rPr>
        <w:t>микроциркуляции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и обмена веществ). Механизмы развития.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lastRenderedPageBreak/>
        <w:t>Ишемия. Причины. Проявления. Механизмы развития. Последствия.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Стаз. Ишемический, застойный и «истинный» капиллярный стаз.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Воспаление. Определение понятия. Причины. Основные признаки воспаления. Механизм их развития. Значение воспаления для организма.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Медиаторы воспаления. Их виды. Источники происхождения. Основные эффекты.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Экссудация при воспалении. Механизм развития. Виды и свойства экссудатов. Отличие</w:t>
      </w:r>
      <w:r>
        <w:rPr>
          <w:rFonts w:ascii="Times New Roman" w:hAnsi="Times New Roman"/>
          <w:bCs/>
          <w:szCs w:val="24"/>
        </w:rPr>
        <w:t xml:space="preserve"> </w:t>
      </w:r>
      <w:r w:rsidRPr="002A124D">
        <w:rPr>
          <w:rFonts w:ascii="Times New Roman" w:hAnsi="Times New Roman"/>
          <w:bCs/>
          <w:szCs w:val="24"/>
        </w:rPr>
        <w:t>серозного экссудата от транссудата. Роль медиаторов в развитии экссудации при воспалении.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Эмиграция лейкоцитов при воспалении. Стадии, механизм развития. Роль медиаторов и молекул адгезии в эмиграции лейкоцитов при воспалении.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Фагоцитоз. Стадии и механизмы развития фагоцитоза. Роль </w:t>
      </w:r>
      <w:proofErr w:type="spellStart"/>
      <w:r w:rsidRPr="002A124D">
        <w:rPr>
          <w:rFonts w:ascii="Times New Roman" w:hAnsi="Times New Roman"/>
          <w:bCs/>
          <w:szCs w:val="24"/>
        </w:rPr>
        <w:t>хемоаттрактантов</w:t>
      </w:r>
      <w:proofErr w:type="spellEnd"/>
      <w:r w:rsidRPr="002A124D">
        <w:rPr>
          <w:rFonts w:ascii="Times New Roman" w:hAnsi="Times New Roman"/>
          <w:bCs/>
          <w:szCs w:val="24"/>
        </w:rPr>
        <w:t>, опсонинов и бактерицидных систем фагоцитов в механизмах фагоцитоза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Ответ острой фазы. Причины. Изменения функций органов и систем. Биологическое значение. Основные белки острой фазы и</w:t>
      </w:r>
      <w:r>
        <w:rPr>
          <w:rFonts w:ascii="Times New Roman" w:hAnsi="Times New Roman"/>
          <w:bCs/>
          <w:szCs w:val="24"/>
        </w:rPr>
        <w:t xml:space="preserve"> </w:t>
      </w:r>
      <w:r w:rsidRPr="002A124D">
        <w:rPr>
          <w:rFonts w:ascii="Times New Roman" w:hAnsi="Times New Roman"/>
          <w:bCs/>
          <w:szCs w:val="24"/>
        </w:rPr>
        <w:t>их биологическая роль.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Определение понятия «лихорадка». Причины, классификация лихорадочных реакций. Значение лихорадки для организма. Отличие лихорадки от гипертермии.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Этиология и патогенез лихорадки. Стадии лихорадки. Принципы коррекции лихорадочных реакций.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Опухоли. Определение. Этиология. Онкогены, </w:t>
      </w:r>
      <w:proofErr w:type="spellStart"/>
      <w:r w:rsidRPr="002A124D">
        <w:rPr>
          <w:rFonts w:ascii="Times New Roman" w:hAnsi="Times New Roman"/>
          <w:bCs/>
          <w:szCs w:val="24"/>
        </w:rPr>
        <w:t>антионкогены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. </w:t>
      </w:r>
      <w:proofErr w:type="spellStart"/>
      <w:r w:rsidRPr="002A124D">
        <w:rPr>
          <w:rFonts w:ascii="Times New Roman" w:hAnsi="Times New Roman"/>
          <w:bCs/>
          <w:szCs w:val="24"/>
        </w:rPr>
        <w:t>Клеточн</w:t>
      </w:r>
      <w:proofErr w:type="gramStart"/>
      <w:r w:rsidRPr="002A124D">
        <w:rPr>
          <w:rFonts w:ascii="Times New Roman" w:hAnsi="Times New Roman"/>
          <w:bCs/>
          <w:szCs w:val="24"/>
        </w:rPr>
        <w:t>о</w:t>
      </w:r>
      <w:proofErr w:type="spellEnd"/>
      <w:r w:rsidRPr="002A124D">
        <w:rPr>
          <w:rFonts w:ascii="Times New Roman" w:hAnsi="Times New Roman"/>
          <w:bCs/>
          <w:szCs w:val="24"/>
        </w:rPr>
        <w:t>-</w:t>
      </w:r>
      <w:proofErr w:type="gramEnd"/>
      <w:r w:rsidRPr="002A124D">
        <w:rPr>
          <w:rFonts w:ascii="Times New Roman" w:hAnsi="Times New Roman"/>
          <w:bCs/>
          <w:szCs w:val="24"/>
        </w:rPr>
        <w:t xml:space="preserve"> молекулярные механизмы канцерогенеза.</w:t>
      </w:r>
      <w:r w:rsidRPr="002A124D">
        <w:rPr>
          <w:rFonts w:ascii="Times New Roman" w:hAnsi="Times New Roman"/>
          <w:color w:val="000000"/>
          <w:szCs w:val="24"/>
        </w:rPr>
        <w:t xml:space="preserve"> 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Характеристика опухолевой клетки: виды </w:t>
      </w:r>
      <w:proofErr w:type="spellStart"/>
      <w:r w:rsidRPr="002A124D">
        <w:rPr>
          <w:rFonts w:ascii="Times New Roman" w:hAnsi="Times New Roman"/>
          <w:bCs/>
          <w:szCs w:val="24"/>
        </w:rPr>
        <w:t>атипизма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, особенности метаболизма и </w:t>
      </w:r>
      <w:proofErr w:type="spellStart"/>
      <w:r w:rsidRPr="002A124D">
        <w:rPr>
          <w:rFonts w:ascii="Times New Roman" w:hAnsi="Times New Roman"/>
          <w:bCs/>
          <w:szCs w:val="24"/>
        </w:rPr>
        <w:t>антигенного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спектра.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Гипергликемические состояния. Виды, механизмы развития. Последствия для организма. </w:t>
      </w:r>
      <w:r w:rsidRPr="002A124D">
        <w:rPr>
          <w:rFonts w:ascii="Times New Roman" w:hAnsi="Times New Roman"/>
          <w:color w:val="000000"/>
          <w:szCs w:val="24"/>
        </w:rPr>
        <w:t>Нарушения углеводного обмена при наследственных ферментопатиях.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Гипогликемические состояния. Виды. Механизмы развития. Последствия для организма. </w:t>
      </w:r>
      <w:proofErr w:type="gramStart"/>
      <w:r w:rsidRPr="002A124D">
        <w:rPr>
          <w:rFonts w:ascii="Times New Roman" w:hAnsi="Times New Roman"/>
          <w:bCs/>
          <w:szCs w:val="24"/>
        </w:rPr>
        <w:t>Гипогликемическая</w:t>
      </w:r>
      <w:proofErr w:type="gramEnd"/>
      <w:r w:rsidRPr="002A124D">
        <w:rPr>
          <w:rFonts w:ascii="Times New Roman" w:hAnsi="Times New Roman"/>
          <w:bCs/>
          <w:szCs w:val="24"/>
        </w:rPr>
        <w:t xml:space="preserve"> кома.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Гипергликемические состояния. Виды, механизмы развития. Последствия для организма.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proofErr w:type="spellStart"/>
      <w:r w:rsidRPr="002A124D">
        <w:rPr>
          <w:rFonts w:ascii="Times New Roman" w:hAnsi="Times New Roman"/>
          <w:bCs/>
          <w:szCs w:val="24"/>
        </w:rPr>
        <w:t>Инсулинзависимый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сахарный диабет (</w:t>
      </w:r>
      <w:r w:rsidRPr="002A124D">
        <w:rPr>
          <w:rFonts w:ascii="Times New Roman" w:hAnsi="Times New Roman"/>
          <w:bCs/>
          <w:szCs w:val="24"/>
          <w:lang w:val="en-US"/>
        </w:rPr>
        <w:t>I</w:t>
      </w:r>
      <w:r w:rsidRPr="002A124D">
        <w:rPr>
          <w:rFonts w:ascii="Times New Roman" w:hAnsi="Times New Roman"/>
          <w:bCs/>
          <w:szCs w:val="24"/>
        </w:rPr>
        <w:t xml:space="preserve"> типа). Этиология, основные симптомы, патогенез развития.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Инсулиннезависимый сахарный диабет (</w:t>
      </w:r>
      <w:r w:rsidRPr="002A124D">
        <w:rPr>
          <w:rFonts w:ascii="Times New Roman" w:hAnsi="Times New Roman"/>
          <w:bCs/>
          <w:szCs w:val="24"/>
          <w:lang w:val="en-US"/>
        </w:rPr>
        <w:t>II</w:t>
      </w:r>
      <w:r w:rsidRPr="002A124D">
        <w:rPr>
          <w:rFonts w:ascii="Times New Roman" w:hAnsi="Times New Roman"/>
          <w:bCs/>
          <w:szCs w:val="24"/>
        </w:rPr>
        <w:t xml:space="preserve"> типа). Этиология, основные симптомы, патогенез развития.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Диабетические комы. Виды. Причины. Основные проявления. Механизм развития.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Нарушения обмена холестерина. </w:t>
      </w:r>
      <w:proofErr w:type="spellStart"/>
      <w:r w:rsidRPr="002A124D">
        <w:rPr>
          <w:rFonts w:ascii="Times New Roman" w:hAnsi="Times New Roman"/>
          <w:bCs/>
          <w:szCs w:val="24"/>
        </w:rPr>
        <w:t>Гиперхолестеринемия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. Роль нарушения липидного обмена в развитии атеросклероза, </w:t>
      </w:r>
      <w:proofErr w:type="spellStart"/>
      <w:r w:rsidRPr="002A124D">
        <w:rPr>
          <w:rFonts w:ascii="Times New Roman" w:hAnsi="Times New Roman"/>
          <w:bCs/>
          <w:szCs w:val="24"/>
        </w:rPr>
        <w:t>гиперлипопротеинемии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. Наследственные </w:t>
      </w:r>
      <w:proofErr w:type="spellStart"/>
      <w:r w:rsidRPr="002A124D">
        <w:rPr>
          <w:rFonts w:ascii="Times New Roman" w:hAnsi="Times New Roman"/>
          <w:bCs/>
          <w:szCs w:val="24"/>
        </w:rPr>
        <w:t>дислипопротеинемии</w:t>
      </w:r>
      <w:proofErr w:type="spellEnd"/>
      <w:r w:rsidRPr="002A124D">
        <w:rPr>
          <w:rFonts w:ascii="Times New Roman" w:hAnsi="Times New Roman"/>
          <w:bCs/>
          <w:szCs w:val="24"/>
        </w:rPr>
        <w:t>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Ожирение. Виды. Ожирение как фактор риска в патологии человека</w:t>
      </w:r>
      <w:r w:rsidRPr="002A124D">
        <w:rPr>
          <w:rFonts w:ascii="Times New Roman" w:hAnsi="Times New Roman"/>
          <w:color w:val="000000"/>
          <w:szCs w:val="24"/>
        </w:rPr>
        <w:t>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Нарушения обмена аминокислот. Основные причины. Последствия для организма. Наследственные нарушения обмена отдельных аминокислот. Примеры.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Нарушение обмена белков. Причины, последствия для организма. Нарушение белкового состава плазмы крови. </w:t>
      </w:r>
      <w:proofErr w:type="spellStart"/>
      <w:r w:rsidRPr="002A124D">
        <w:rPr>
          <w:rFonts w:ascii="Times New Roman" w:hAnsi="Times New Roman"/>
          <w:bCs/>
          <w:szCs w:val="24"/>
        </w:rPr>
        <w:t>Диспротеинемии</w:t>
      </w:r>
      <w:proofErr w:type="spellEnd"/>
      <w:r w:rsidRPr="002A124D">
        <w:rPr>
          <w:rFonts w:ascii="Times New Roman" w:hAnsi="Times New Roman"/>
          <w:bCs/>
          <w:szCs w:val="24"/>
        </w:rPr>
        <w:t>. Виды. Последствия. Нарушения конечных этапов белкового обмена.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Основные виды нарушения кислотно-основного состояния внутренней среды организма. Система защиты организма от смещения </w:t>
      </w:r>
      <w:proofErr w:type="gramStart"/>
      <w:r w:rsidRPr="002A124D">
        <w:rPr>
          <w:rFonts w:ascii="Times New Roman" w:hAnsi="Times New Roman"/>
          <w:bCs/>
          <w:szCs w:val="24"/>
          <w:lang w:val="en-US"/>
        </w:rPr>
        <w:t>p</w:t>
      </w:r>
      <w:proofErr w:type="gramEnd"/>
      <w:r w:rsidRPr="002A124D">
        <w:rPr>
          <w:rFonts w:ascii="Times New Roman" w:hAnsi="Times New Roman"/>
          <w:bCs/>
          <w:szCs w:val="24"/>
        </w:rPr>
        <w:t>Н. Основные компоненты КОС. Способы оценки КОС.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Ацидоз метаболический и респираторный. Причины, характеристика. Механизмы компенсации, изменения функции органов и систем.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Алкалоз газовый и </w:t>
      </w:r>
      <w:proofErr w:type="spellStart"/>
      <w:r w:rsidRPr="002A124D">
        <w:rPr>
          <w:rFonts w:ascii="Times New Roman" w:hAnsi="Times New Roman"/>
          <w:bCs/>
          <w:szCs w:val="24"/>
        </w:rPr>
        <w:t>негазовый</w:t>
      </w:r>
      <w:proofErr w:type="spellEnd"/>
      <w:r w:rsidRPr="002A124D">
        <w:rPr>
          <w:rFonts w:ascii="Times New Roman" w:hAnsi="Times New Roman"/>
          <w:bCs/>
          <w:szCs w:val="24"/>
        </w:rPr>
        <w:t>. Причины, характеристика. Механизмы компенсации, изменения функции органов и систем.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Обезвоживание организма. Основные виды. Нарушения, возникающие при различных формах дегидратации.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Отек. Механизмы развития различных видов отеков.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lastRenderedPageBreak/>
        <w:t>Анемии. Определение. Принципы классификации. Изменение функции органов и систем при анемиях.</w:t>
      </w:r>
      <w:r w:rsidRPr="002A124D">
        <w:rPr>
          <w:rFonts w:ascii="Times New Roman" w:hAnsi="Times New Roman"/>
          <w:color w:val="000000"/>
          <w:szCs w:val="24"/>
        </w:rPr>
        <w:t xml:space="preserve"> </w:t>
      </w:r>
      <w:r w:rsidRPr="002A124D">
        <w:rPr>
          <w:rFonts w:ascii="Times New Roman" w:hAnsi="Times New Roman"/>
          <w:bCs/>
          <w:szCs w:val="24"/>
        </w:rPr>
        <w:t>В</w:t>
      </w:r>
      <w:r w:rsidRPr="002A124D">
        <w:rPr>
          <w:rFonts w:ascii="Times New Roman" w:hAnsi="Times New Roman"/>
          <w:bCs/>
          <w:szCs w:val="24"/>
          <w:vertAlign w:val="subscript"/>
        </w:rPr>
        <w:t>12</w:t>
      </w:r>
      <w:r w:rsidRPr="002A124D">
        <w:rPr>
          <w:rFonts w:ascii="Times New Roman" w:hAnsi="Times New Roman"/>
          <w:bCs/>
          <w:szCs w:val="24"/>
        </w:rPr>
        <w:t>- дефицитные анемии. Причины. Основные проявления, механизм их развития. Картина периферической крови.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Железодефицитные анемии. Причины. Основные проявления, механизм их развития. Картина периферической крови.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Гемолитические анемии. Виды. Причины. Механизмы развития. Картина периферической крови.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proofErr w:type="spellStart"/>
      <w:r w:rsidRPr="002A124D">
        <w:rPr>
          <w:rFonts w:ascii="Times New Roman" w:hAnsi="Times New Roman"/>
          <w:bCs/>
          <w:szCs w:val="24"/>
        </w:rPr>
        <w:t>Гип</w:t>
      </w:r>
      <w:proofErr w:type="gramStart"/>
      <w:r w:rsidRPr="002A124D">
        <w:rPr>
          <w:rFonts w:ascii="Times New Roman" w:hAnsi="Times New Roman"/>
          <w:bCs/>
          <w:szCs w:val="24"/>
        </w:rPr>
        <w:t>о</w:t>
      </w:r>
      <w:proofErr w:type="spellEnd"/>
      <w:r w:rsidRPr="002A124D">
        <w:rPr>
          <w:rFonts w:ascii="Times New Roman" w:hAnsi="Times New Roman"/>
          <w:bCs/>
          <w:szCs w:val="24"/>
        </w:rPr>
        <w:t>-</w:t>
      </w:r>
      <w:proofErr w:type="gramEnd"/>
      <w:r w:rsidRPr="002A124D">
        <w:rPr>
          <w:rFonts w:ascii="Times New Roman" w:hAnsi="Times New Roman"/>
          <w:bCs/>
          <w:szCs w:val="24"/>
        </w:rPr>
        <w:t xml:space="preserve"> и </w:t>
      </w:r>
      <w:proofErr w:type="spellStart"/>
      <w:r w:rsidRPr="002A124D">
        <w:rPr>
          <w:rFonts w:ascii="Times New Roman" w:hAnsi="Times New Roman"/>
          <w:bCs/>
          <w:szCs w:val="24"/>
        </w:rPr>
        <w:t>апластические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анемии. Виды. Основные проявления, механизм их развития. Картина периферической крови.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Эритроцитозы. Определение. Классификация. Патогенез.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Лейкоцитозы и </w:t>
      </w:r>
      <w:proofErr w:type="spellStart"/>
      <w:r w:rsidRPr="002A124D">
        <w:rPr>
          <w:rFonts w:ascii="Times New Roman" w:hAnsi="Times New Roman"/>
          <w:bCs/>
          <w:szCs w:val="24"/>
        </w:rPr>
        <w:t>лейкемоидные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реакции. Виды. Причины. Механизмы развития. Значение для организма.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Лейкозы. Принципы, классификации. Этиология. Патогенез. Основные проявления. Картина периферической крови при острых лейкозах и принципы дифференциальной диагностики.</w:t>
      </w:r>
    </w:p>
    <w:p w:rsidR="002A124D" w:rsidRPr="002A124D" w:rsidRDefault="006E146A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Хронические </w:t>
      </w:r>
      <w:proofErr w:type="spellStart"/>
      <w:r>
        <w:rPr>
          <w:rFonts w:ascii="Times New Roman" w:hAnsi="Times New Roman"/>
          <w:bCs/>
          <w:szCs w:val="24"/>
        </w:rPr>
        <w:t>лимф</w:t>
      </w:r>
      <w:proofErr w:type="gramStart"/>
      <w:r>
        <w:rPr>
          <w:rFonts w:ascii="Times New Roman" w:hAnsi="Times New Roman"/>
          <w:bCs/>
          <w:szCs w:val="24"/>
        </w:rPr>
        <w:t>о</w:t>
      </w:r>
      <w:proofErr w:type="spellEnd"/>
      <w:r w:rsidR="002A124D" w:rsidRPr="002A124D">
        <w:rPr>
          <w:rFonts w:ascii="Times New Roman" w:hAnsi="Times New Roman"/>
          <w:bCs/>
          <w:szCs w:val="24"/>
        </w:rPr>
        <w:t>-</w:t>
      </w:r>
      <w:proofErr w:type="gramEnd"/>
      <w:r w:rsidR="002A124D" w:rsidRPr="002A124D">
        <w:rPr>
          <w:rFonts w:ascii="Times New Roman" w:hAnsi="Times New Roman"/>
          <w:bCs/>
          <w:szCs w:val="24"/>
        </w:rPr>
        <w:t xml:space="preserve"> и </w:t>
      </w:r>
      <w:proofErr w:type="spellStart"/>
      <w:r w:rsidR="002A124D" w:rsidRPr="002A124D">
        <w:rPr>
          <w:rFonts w:ascii="Times New Roman" w:hAnsi="Times New Roman"/>
          <w:bCs/>
          <w:szCs w:val="24"/>
        </w:rPr>
        <w:t>миелопролиферативные</w:t>
      </w:r>
      <w:proofErr w:type="spellEnd"/>
      <w:r w:rsidR="002A124D" w:rsidRPr="002A124D">
        <w:rPr>
          <w:rFonts w:ascii="Times New Roman" w:hAnsi="Times New Roman"/>
          <w:bCs/>
          <w:szCs w:val="24"/>
        </w:rPr>
        <w:t xml:space="preserve"> заболевания. Основные</w:t>
      </w:r>
      <w:r w:rsidR="002A124D">
        <w:rPr>
          <w:rFonts w:ascii="Times New Roman" w:hAnsi="Times New Roman"/>
          <w:bCs/>
          <w:szCs w:val="24"/>
        </w:rPr>
        <w:t xml:space="preserve"> </w:t>
      </w:r>
      <w:r w:rsidR="002A124D" w:rsidRPr="002A124D">
        <w:rPr>
          <w:rFonts w:ascii="Times New Roman" w:hAnsi="Times New Roman"/>
          <w:bCs/>
          <w:szCs w:val="24"/>
        </w:rPr>
        <w:t xml:space="preserve">клинические проявления. Картина периферической крови при </w:t>
      </w:r>
      <w:proofErr w:type="gramStart"/>
      <w:r w:rsidR="002A124D" w:rsidRPr="002A124D">
        <w:rPr>
          <w:rFonts w:ascii="Times New Roman" w:hAnsi="Times New Roman"/>
          <w:bCs/>
          <w:szCs w:val="24"/>
        </w:rPr>
        <w:t>хроническом</w:t>
      </w:r>
      <w:proofErr w:type="gramEnd"/>
      <w:r w:rsidR="002A124D" w:rsidRPr="002A124D">
        <w:rPr>
          <w:rFonts w:ascii="Times New Roman" w:hAnsi="Times New Roman"/>
          <w:bCs/>
          <w:szCs w:val="24"/>
        </w:rPr>
        <w:t xml:space="preserve"> </w:t>
      </w:r>
      <w:proofErr w:type="spellStart"/>
      <w:r w:rsidR="002A124D" w:rsidRPr="002A124D">
        <w:rPr>
          <w:rFonts w:ascii="Times New Roman" w:hAnsi="Times New Roman"/>
          <w:bCs/>
          <w:szCs w:val="24"/>
        </w:rPr>
        <w:t>лимфолейкозе</w:t>
      </w:r>
      <w:proofErr w:type="spellEnd"/>
      <w:r w:rsidR="002A124D" w:rsidRPr="002A124D">
        <w:rPr>
          <w:rFonts w:ascii="Times New Roman" w:hAnsi="Times New Roman"/>
          <w:bCs/>
          <w:szCs w:val="24"/>
        </w:rPr>
        <w:t xml:space="preserve">, хроническом </w:t>
      </w:r>
      <w:proofErr w:type="spellStart"/>
      <w:r w:rsidR="002A124D" w:rsidRPr="002A124D">
        <w:rPr>
          <w:rFonts w:ascii="Times New Roman" w:hAnsi="Times New Roman"/>
          <w:bCs/>
          <w:szCs w:val="24"/>
        </w:rPr>
        <w:t>миелолейкозе</w:t>
      </w:r>
      <w:proofErr w:type="spellEnd"/>
      <w:r w:rsidR="002A124D" w:rsidRPr="002A124D">
        <w:rPr>
          <w:rFonts w:ascii="Times New Roman" w:hAnsi="Times New Roman"/>
          <w:bCs/>
          <w:szCs w:val="24"/>
        </w:rPr>
        <w:t xml:space="preserve"> и болезни </w:t>
      </w:r>
      <w:proofErr w:type="spellStart"/>
      <w:r w:rsidR="002A124D" w:rsidRPr="002A124D">
        <w:rPr>
          <w:rFonts w:ascii="Times New Roman" w:hAnsi="Times New Roman"/>
          <w:bCs/>
          <w:szCs w:val="24"/>
        </w:rPr>
        <w:t>Вакеза</w:t>
      </w:r>
      <w:proofErr w:type="spellEnd"/>
      <w:r w:rsidR="002A124D" w:rsidRPr="002A124D">
        <w:rPr>
          <w:rFonts w:ascii="Times New Roman" w:hAnsi="Times New Roman"/>
          <w:bCs/>
          <w:szCs w:val="24"/>
        </w:rPr>
        <w:t>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Нарушение </w:t>
      </w:r>
      <w:proofErr w:type="spellStart"/>
      <w:r w:rsidRPr="002A124D">
        <w:rPr>
          <w:rFonts w:ascii="Times New Roman" w:hAnsi="Times New Roman"/>
          <w:bCs/>
          <w:szCs w:val="24"/>
        </w:rPr>
        <w:t>коагуляционного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гемостаза. Причины. Принципы диагностики. Примеры заболеваний.</w:t>
      </w:r>
    </w:p>
    <w:p w:rsidR="002A124D" w:rsidRPr="002A124D" w:rsidRDefault="006E146A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ДВС-</w:t>
      </w:r>
      <w:r w:rsidR="002A124D" w:rsidRPr="002A124D">
        <w:rPr>
          <w:rFonts w:ascii="Times New Roman" w:hAnsi="Times New Roman"/>
          <w:bCs/>
          <w:szCs w:val="24"/>
        </w:rPr>
        <w:t>синдром</w:t>
      </w:r>
      <w:proofErr w:type="spellEnd"/>
      <w:r w:rsidR="002A124D" w:rsidRPr="002A124D">
        <w:rPr>
          <w:rFonts w:ascii="Times New Roman" w:hAnsi="Times New Roman"/>
          <w:bCs/>
          <w:szCs w:val="24"/>
        </w:rPr>
        <w:t>. Причины. Стадии. Механизм развития.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Определение понятия «дыхательная недостаточность». Основные проявления, формы, показатели дыхательной недостаточности.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Определение понятия гипоксия. Типы гипоксии. Метаболические и функциональные расстройства в организме при гипоксии. Механизмы экстренной и долговременной адаптации при гипоксии.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Гипоксия экзогенного, дыхательного и тканевого типа.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proofErr w:type="spellStart"/>
      <w:r w:rsidRPr="002A124D">
        <w:rPr>
          <w:rFonts w:ascii="Times New Roman" w:hAnsi="Times New Roman"/>
          <w:bCs/>
          <w:szCs w:val="24"/>
        </w:rPr>
        <w:t>Рестриктивная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патология легких. Этиология, патогенез. Изменения вентиляционных показателей, газового состава крови и кислотно-основного баланса.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proofErr w:type="spellStart"/>
      <w:r w:rsidRPr="002A124D">
        <w:rPr>
          <w:rFonts w:ascii="Times New Roman" w:hAnsi="Times New Roman"/>
          <w:bCs/>
          <w:szCs w:val="24"/>
        </w:rPr>
        <w:t>Обструктивные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нарушения вентиляции легких. Этиология и патогенез. Методы функциональной диагностики нарушения вентиляции легких по </w:t>
      </w:r>
      <w:proofErr w:type="spellStart"/>
      <w:r w:rsidRPr="002A124D">
        <w:rPr>
          <w:rFonts w:ascii="Times New Roman" w:hAnsi="Times New Roman"/>
          <w:bCs/>
          <w:szCs w:val="24"/>
        </w:rPr>
        <w:t>обструктивному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типу.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Диффузионная форма дыхательной недостаточности. Основные причины. Патогенез. Оценка диффузионной способности легких.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Нарушения регуляции дыхания. Патологические формы дыхания. Причины и механизмы развития </w:t>
      </w:r>
      <w:proofErr w:type="spellStart"/>
      <w:r w:rsidRPr="002A124D">
        <w:rPr>
          <w:rFonts w:ascii="Times New Roman" w:hAnsi="Times New Roman"/>
          <w:bCs/>
          <w:szCs w:val="24"/>
        </w:rPr>
        <w:t>стенотического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дыхания, периодического дыхания, дыхания </w:t>
      </w:r>
      <w:proofErr w:type="spellStart"/>
      <w:r w:rsidRPr="002A124D">
        <w:rPr>
          <w:rFonts w:ascii="Times New Roman" w:hAnsi="Times New Roman"/>
          <w:bCs/>
          <w:szCs w:val="24"/>
        </w:rPr>
        <w:t>Куссмауля</w:t>
      </w:r>
      <w:proofErr w:type="spellEnd"/>
      <w:r w:rsidRPr="002A124D">
        <w:rPr>
          <w:rFonts w:ascii="Times New Roman" w:hAnsi="Times New Roman"/>
          <w:bCs/>
          <w:szCs w:val="24"/>
        </w:rPr>
        <w:t>, частого поверхностного дыхания.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Этиология и патогенез отека легких, р</w:t>
      </w:r>
      <w:r w:rsidRPr="002A124D">
        <w:rPr>
          <w:rFonts w:ascii="Times New Roman" w:hAnsi="Times New Roman"/>
          <w:color w:val="000000"/>
          <w:szCs w:val="24"/>
        </w:rPr>
        <w:t xml:space="preserve">еспираторный </w:t>
      </w:r>
      <w:proofErr w:type="spellStart"/>
      <w:r w:rsidRPr="002A124D">
        <w:rPr>
          <w:rFonts w:ascii="Times New Roman" w:hAnsi="Times New Roman"/>
          <w:color w:val="000000"/>
          <w:szCs w:val="24"/>
        </w:rPr>
        <w:t>дистресс-синдром</w:t>
      </w:r>
      <w:proofErr w:type="spellEnd"/>
      <w:r w:rsidRPr="002A124D">
        <w:rPr>
          <w:rFonts w:ascii="Times New Roman" w:hAnsi="Times New Roman"/>
          <w:color w:val="000000"/>
          <w:szCs w:val="24"/>
        </w:rPr>
        <w:t xml:space="preserve"> взрослых.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Коронарная</w:t>
      </w:r>
      <w:r>
        <w:rPr>
          <w:rFonts w:ascii="Times New Roman" w:hAnsi="Times New Roman"/>
          <w:bCs/>
          <w:szCs w:val="24"/>
        </w:rPr>
        <w:t xml:space="preserve"> </w:t>
      </w:r>
      <w:r w:rsidRPr="002A124D">
        <w:rPr>
          <w:rFonts w:ascii="Times New Roman" w:hAnsi="Times New Roman"/>
          <w:bCs/>
          <w:szCs w:val="24"/>
        </w:rPr>
        <w:t>недостаточность. Виды. Причины. Механизм развития. Нарушения</w:t>
      </w:r>
      <w:r>
        <w:rPr>
          <w:rFonts w:ascii="Times New Roman" w:hAnsi="Times New Roman"/>
          <w:bCs/>
          <w:szCs w:val="24"/>
        </w:rPr>
        <w:t xml:space="preserve"> </w:t>
      </w:r>
      <w:r w:rsidRPr="002A124D">
        <w:rPr>
          <w:rFonts w:ascii="Times New Roman" w:hAnsi="Times New Roman"/>
          <w:bCs/>
          <w:szCs w:val="24"/>
        </w:rPr>
        <w:t>функций миокарда при коронарной недостаточности. Электрокардиографические признаки. Клинические проявления.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Острый инфаркт миокарда. Причины. Механизм развития. Клинические признаки. Нарушения гемодинамики. Угрожающие жизни больного последствия острого инфаркта миокарда.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Электрокардиографические признаки инфаркта миокарда. Динамика изменений ЭКГ в различных стадиях инфаркта миокарда.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Первичная артериальная гипертензия. Определение. Факторы риска. Механизмы повышенной реактивности сосудов. Последствия для организма.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Аритмии сердца. Определение понятия. Классификация. Общие механизмы развития аритмий. Повторный вход волны возбуждения. Эктопические очаги возбуждения. Экстрасистолия.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proofErr w:type="spellStart"/>
      <w:r w:rsidRPr="002A124D">
        <w:rPr>
          <w:rFonts w:ascii="Times New Roman" w:hAnsi="Times New Roman"/>
          <w:bCs/>
          <w:szCs w:val="24"/>
        </w:rPr>
        <w:t>Синусовая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тахикардия и брадикардия. Пароксизмальная тахикардия предсердий и </w:t>
      </w:r>
      <w:r w:rsidRPr="002A124D">
        <w:rPr>
          <w:rFonts w:ascii="Times New Roman" w:hAnsi="Times New Roman"/>
          <w:bCs/>
          <w:szCs w:val="24"/>
        </w:rPr>
        <w:lastRenderedPageBreak/>
        <w:t>желудочков сердца. ЭК</w:t>
      </w:r>
      <w:proofErr w:type="gramStart"/>
      <w:r w:rsidRPr="002A124D">
        <w:rPr>
          <w:rFonts w:ascii="Times New Roman" w:hAnsi="Times New Roman"/>
          <w:bCs/>
          <w:szCs w:val="24"/>
        </w:rPr>
        <w:t>Г-</w:t>
      </w:r>
      <w:proofErr w:type="gramEnd"/>
      <w:r w:rsidRPr="002A124D">
        <w:rPr>
          <w:rFonts w:ascii="Times New Roman" w:hAnsi="Times New Roman"/>
          <w:bCs/>
          <w:szCs w:val="24"/>
        </w:rPr>
        <w:t xml:space="preserve"> характеристика.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Мерцательная аритмия предсердий. Механизм развития. Электрокардиографическая характеристика мерцания и трепетания предсердий.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Блокады сердца. Виды. Электрокардиографические проявления атриовентрикулярной блокады. Последствия для организма.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Хроническая сердечная недостаточность. Виды. Проявления. Причины. Гемодинамические последствия. Принципы терапии.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proofErr w:type="spellStart"/>
      <w:r w:rsidRPr="002A124D">
        <w:rPr>
          <w:rFonts w:ascii="Times New Roman" w:hAnsi="Times New Roman"/>
          <w:bCs/>
          <w:szCs w:val="24"/>
        </w:rPr>
        <w:t>Миокардиальные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формы сердечной недостаточности. Этиология, основные проявления, патогенетические механизмы.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Перегрузочные формы сердечной недостаточности. Виды, причины, патогенез.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Шок. Определение. Этиология. Виды шока. Стадии шока.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Изменения функции органов и систем в различные стадии шока (</w:t>
      </w:r>
      <w:proofErr w:type="spellStart"/>
      <w:r w:rsidRPr="002A124D">
        <w:rPr>
          <w:rFonts w:ascii="Times New Roman" w:hAnsi="Times New Roman"/>
          <w:bCs/>
          <w:szCs w:val="24"/>
        </w:rPr>
        <w:t>нейро-эндокринная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система, сердечн</w:t>
      </w:r>
      <w:proofErr w:type="gramStart"/>
      <w:r w:rsidRPr="002A124D">
        <w:rPr>
          <w:rFonts w:ascii="Times New Roman" w:hAnsi="Times New Roman"/>
          <w:bCs/>
          <w:szCs w:val="24"/>
        </w:rPr>
        <w:t>о-</w:t>
      </w:r>
      <w:proofErr w:type="gramEnd"/>
      <w:r w:rsidRPr="002A124D">
        <w:rPr>
          <w:rFonts w:ascii="Times New Roman" w:hAnsi="Times New Roman"/>
          <w:bCs/>
          <w:szCs w:val="24"/>
        </w:rPr>
        <w:t xml:space="preserve"> сосудистая система, почки, легкие, печень мозг).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Травматический шок, причины, особенности патогенеза. Роль афферентной нервной </w:t>
      </w:r>
      <w:proofErr w:type="spellStart"/>
      <w:r w:rsidRPr="002A124D">
        <w:rPr>
          <w:rFonts w:ascii="Times New Roman" w:hAnsi="Times New Roman"/>
          <w:bCs/>
          <w:szCs w:val="24"/>
        </w:rPr>
        <w:t>импульсации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с места поражения. Принципы патогенетической терапии в различные стадии шока.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proofErr w:type="spellStart"/>
      <w:r w:rsidRPr="002A124D">
        <w:rPr>
          <w:rFonts w:ascii="Times New Roman" w:hAnsi="Times New Roman"/>
          <w:bCs/>
          <w:szCs w:val="24"/>
        </w:rPr>
        <w:t>Гиповолемический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, сосудисто-периферический, </w:t>
      </w:r>
      <w:proofErr w:type="spellStart"/>
      <w:r w:rsidRPr="002A124D">
        <w:rPr>
          <w:rFonts w:ascii="Times New Roman" w:hAnsi="Times New Roman"/>
          <w:bCs/>
          <w:szCs w:val="24"/>
        </w:rPr>
        <w:t>кардиогенный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шок. Гомеостатические механизмы кровообращения в стадии компенсации. Нарушения </w:t>
      </w:r>
      <w:proofErr w:type="spellStart"/>
      <w:r w:rsidRPr="002A124D">
        <w:rPr>
          <w:rFonts w:ascii="Times New Roman" w:hAnsi="Times New Roman"/>
          <w:bCs/>
          <w:szCs w:val="24"/>
        </w:rPr>
        <w:t>микроциркуляции</w:t>
      </w:r>
      <w:proofErr w:type="spellEnd"/>
      <w:r w:rsidRPr="002A124D">
        <w:rPr>
          <w:rFonts w:ascii="Times New Roman" w:hAnsi="Times New Roman"/>
          <w:bCs/>
          <w:szCs w:val="24"/>
        </w:rPr>
        <w:t>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Гормоны эндокринной системы и тканевые гормоны при шоке, их гомеостатическая и патогенетическая роль.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Нарушение секреторной и моторной функции желудка. Основные формы, последствия.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Нарушения полостного пищеварения. Причины, механизмы и последствия нарушения поступления желчи и секрета поджелудочной железы в кишечник.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Нарушения пристеночного (мембранного) пищеварения. Причины. Механизмы. Последствия. 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Нарушение выделительной функции кишечника. Виды. Причины, механизмы. Последствия. Кишечная аутоинтоксикация.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Печеночная недостаточность. Основные виды, причины. Характеристика метаболических и функциональных расстройств в организме.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Печеночная (паренхиматозная) желтуха. Причины, механизмы развития. Основные признаки. Нарушение функций организма.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proofErr w:type="spellStart"/>
      <w:r w:rsidRPr="002A124D">
        <w:rPr>
          <w:rFonts w:ascii="Times New Roman" w:hAnsi="Times New Roman"/>
          <w:bCs/>
          <w:szCs w:val="24"/>
        </w:rPr>
        <w:t>Надпеченочная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(гемолитическая) желтуха. Причины, механизмы развития. Основные признаки. Нарушение функций организма.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proofErr w:type="spellStart"/>
      <w:r w:rsidRPr="002A124D">
        <w:rPr>
          <w:rFonts w:ascii="Times New Roman" w:hAnsi="Times New Roman"/>
          <w:bCs/>
          <w:szCs w:val="24"/>
        </w:rPr>
        <w:t>Подпеченочная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(механическая) желтуха. Причины, механизмы развития. Основные признаки. Нарушение функций организма.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proofErr w:type="spellStart"/>
      <w:r w:rsidRPr="002A124D">
        <w:rPr>
          <w:rFonts w:ascii="Times New Roman" w:hAnsi="Times New Roman"/>
          <w:bCs/>
          <w:szCs w:val="24"/>
        </w:rPr>
        <w:t>Холестаз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(первичный, вторичный). Холемия. Основные проявления, механизм их развития.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Портальная гипертензия. Причины, патогенез, последствия.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Причины панкреатической и </w:t>
      </w:r>
      <w:proofErr w:type="spellStart"/>
      <w:r w:rsidRPr="002A124D">
        <w:rPr>
          <w:rFonts w:ascii="Times New Roman" w:hAnsi="Times New Roman"/>
          <w:bCs/>
          <w:szCs w:val="24"/>
        </w:rPr>
        <w:t>внепанкреатической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инсулиновой недостаточности. Симптоматический сахарный диабет (вторичный).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Язвенная болезнь желудка и двенадцатиперстной кишки. Современная концепция патогенеза язвенной болезни. Принципы патогенетической терапии.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Ренальные проявления нефропатий </w:t>
      </w:r>
      <w:r w:rsidR="006E146A">
        <w:rPr>
          <w:rFonts w:ascii="Times New Roman" w:hAnsi="Times New Roman"/>
          <w:bCs/>
          <w:szCs w:val="24"/>
        </w:rPr>
        <w:t>–</w:t>
      </w:r>
      <w:r w:rsidRPr="002A124D">
        <w:rPr>
          <w:rFonts w:ascii="Times New Roman" w:hAnsi="Times New Roman"/>
          <w:bCs/>
          <w:szCs w:val="24"/>
        </w:rPr>
        <w:t xml:space="preserve"> изменения диуреза, плотности мочи, клиренса, развитие «мочевого синдрома» (патологические составляющие мочи). Механизм развития.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Иммунные нефропатии. Виды. Патогенез </w:t>
      </w:r>
      <w:proofErr w:type="spellStart"/>
      <w:r w:rsidRPr="002A124D">
        <w:rPr>
          <w:rFonts w:ascii="Times New Roman" w:hAnsi="Times New Roman"/>
          <w:bCs/>
          <w:szCs w:val="24"/>
        </w:rPr>
        <w:t>гломерулонефрита</w:t>
      </w:r>
      <w:proofErr w:type="spellEnd"/>
      <w:r w:rsidRPr="002A124D">
        <w:rPr>
          <w:rFonts w:ascii="Times New Roman" w:hAnsi="Times New Roman"/>
          <w:bCs/>
          <w:szCs w:val="24"/>
        </w:rPr>
        <w:t>. Основные проявления, механизмы их развития.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Нарушение функции канальцев почек. Причины, механизмы развития. Ренальные и </w:t>
      </w:r>
      <w:proofErr w:type="spellStart"/>
      <w:r w:rsidRPr="002A124D">
        <w:rPr>
          <w:rFonts w:ascii="Times New Roman" w:hAnsi="Times New Roman"/>
          <w:bCs/>
          <w:szCs w:val="24"/>
        </w:rPr>
        <w:t>экстраренальные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проявления при нарушении функции канальцев. Оценка концентрационной способности почек.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lastRenderedPageBreak/>
        <w:t xml:space="preserve">Нарушение процессов фильтрации в почках. Причины, механизмы. Ренальные и </w:t>
      </w:r>
      <w:proofErr w:type="spellStart"/>
      <w:r w:rsidRPr="002A124D">
        <w:rPr>
          <w:rFonts w:ascii="Times New Roman" w:hAnsi="Times New Roman"/>
          <w:bCs/>
          <w:szCs w:val="24"/>
        </w:rPr>
        <w:t>экстраренальные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проявления нарушений фильтрации. Критерии оценки фильтрационной способности почек.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Патогенез отеков при заболеваниях почек. Нефротический синдром. Этиология и патогенез.</w:t>
      </w:r>
    </w:p>
    <w:p w:rsidR="002A124D" w:rsidRPr="00B34DD7" w:rsidRDefault="006E146A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B34DD7">
        <w:rPr>
          <w:rFonts w:ascii="Times New Roman" w:hAnsi="Times New Roman"/>
          <w:bCs/>
          <w:szCs w:val="24"/>
        </w:rPr>
        <w:t xml:space="preserve">Хроническая болезнь почек. </w:t>
      </w:r>
      <w:r w:rsidR="002A124D" w:rsidRPr="00B34DD7">
        <w:rPr>
          <w:rFonts w:ascii="Times New Roman" w:hAnsi="Times New Roman"/>
          <w:bCs/>
          <w:szCs w:val="24"/>
        </w:rPr>
        <w:t xml:space="preserve">Причины, патогенез, стадии. </w:t>
      </w:r>
    </w:p>
    <w:p w:rsidR="006E146A" w:rsidRPr="00B34DD7" w:rsidRDefault="00B34DD7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bCs/>
          <w:szCs w:val="24"/>
        </w:rPr>
      </w:pPr>
      <w:r w:rsidRPr="00B34DD7">
        <w:rPr>
          <w:rFonts w:ascii="Times New Roman" w:hAnsi="Times New Roman"/>
          <w:bCs/>
          <w:szCs w:val="24"/>
        </w:rPr>
        <w:t xml:space="preserve">Острое повреждение почек. </w:t>
      </w:r>
      <w:r w:rsidR="006E146A" w:rsidRPr="00B34DD7">
        <w:rPr>
          <w:rFonts w:ascii="Times New Roman" w:hAnsi="Times New Roman"/>
          <w:bCs/>
          <w:szCs w:val="24"/>
        </w:rPr>
        <w:t>Причины, патогенез, стадии.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Общая этиология повреждений нервной системы. Общие реакции повреждения нейронов (нарушение проведения возбуждения, аксонального транспорта, патология дендритов, энергетический дефицит).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 xml:space="preserve">Роль нарушения </w:t>
      </w:r>
      <w:proofErr w:type="spellStart"/>
      <w:r w:rsidRPr="002A124D">
        <w:rPr>
          <w:rFonts w:ascii="Times New Roman" w:hAnsi="Times New Roman"/>
          <w:bCs/>
          <w:szCs w:val="24"/>
        </w:rPr>
        <w:t>биомембран</w:t>
      </w:r>
      <w:proofErr w:type="spellEnd"/>
      <w:r w:rsidRPr="002A124D">
        <w:rPr>
          <w:rFonts w:ascii="Times New Roman" w:hAnsi="Times New Roman"/>
          <w:bCs/>
          <w:szCs w:val="24"/>
        </w:rPr>
        <w:t>, активности ионных каналов, внутриклеточного гомеостаза кальция в механизмах повреждения и гибели нейронов. Острая, отсроченная и отдаленная гибель нейронов и повреждение мозга. Повреждение нейронов при ишемии и гипоксии.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Патофизиология боли. Физиологическая и патологическая боль. Медиаторы боли. Современные теории боли (нейрохимические механизмы, теория воротного контроля, теория генераторных и системных механизмов патологической боли).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szCs w:val="24"/>
        </w:rPr>
        <w:t>Механизмы эндокринной регуляции. Роль гипоталамо-гипофизарной системы в регуляции функции желез внутренней секреции. Нарушения тран</w:t>
      </w:r>
      <w:proofErr w:type="gramStart"/>
      <w:r w:rsidRPr="002A124D">
        <w:rPr>
          <w:rFonts w:ascii="Times New Roman" w:hAnsi="Times New Roman"/>
          <w:szCs w:val="24"/>
        </w:rPr>
        <w:t>с-</w:t>
      </w:r>
      <w:proofErr w:type="gramEnd"/>
      <w:r w:rsidRPr="002A124D">
        <w:rPr>
          <w:rFonts w:ascii="Times New Roman" w:hAnsi="Times New Roman"/>
          <w:szCs w:val="24"/>
        </w:rPr>
        <w:t xml:space="preserve"> и </w:t>
      </w:r>
      <w:proofErr w:type="spellStart"/>
      <w:r w:rsidRPr="002A124D">
        <w:rPr>
          <w:rFonts w:ascii="Times New Roman" w:hAnsi="Times New Roman"/>
          <w:szCs w:val="24"/>
        </w:rPr>
        <w:t>парагипофизарной</w:t>
      </w:r>
      <w:proofErr w:type="spellEnd"/>
      <w:r w:rsidRPr="002A124D">
        <w:rPr>
          <w:rFonts w:ascii="Times New Roman" w:hAnsi="Times New Roman"/>
          <w:szCs w:val="24"/>
        </w:rPr>
        <w:t xml:space="preserve"> регуляции. Нейросекреция.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szCs w:val="24"/>
        </w:rPr>
        <w:t xml:space="preserve">Механизмы рецепции гормонов. Активация рецепторов и </w:t>
      </w:r>
      <w:proofErr w:type="spellStart"/>
      <w:r w:rsidRPr="002A124D">
        <w:rPr>
          <w:rFonts w:ascii="Times New Roman" w:hAnsi="Times New Roman"/>
          <w:szCs w:val="24"/>
        </w:rPr>
        <w:t>пострецепторных</w:t>
      </w:r>
      <w:proofErr w:type="spellEnd"/>
      <w:r w:rsidRPr="002A124D">
        <w:rPr>
          <w:rFonts w:ascii="Times New Roman" w:hAnsi="Times New Roman"/>
          <w:szCs w:val="24"/>
        </w:rPr>
        <w:t xml:space="preserve"> метаболических путей, регуляция экспрессии генов. Система «вторичных посредников». Нарушение функционирования рецепторов и </w:t>
      </w:r>
      <w:proofErr w:type="spellStart"/>
      <w:r w:rsidRPr="002A124D">
        <w:rPr>
          <w:rFonts w:ascii="Times New Roman" w:hAnsi="Times New Roman"/>
          <w:szCs w:val="24"/>
        </w:rPr>
        <w:t>ГТФ-связывающих</w:t>
      </w:r>
      <w:proofErr w:type="spellEnd"/>
      <w:r w:rsidRPr="002A124D">
        <w:rPr>
          <w:rFonts w:ascii="Times New Roman" w:hAnsi="Times New Roman"/>
          <w:szCs w:val="24"/>
        </w:rPr>
        <w:t xml:space="preserve"> белков в патогенезе основных видов эндокринопатий.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Гиперфункция передней доли гипофиза. Причины, характер, механизмы развивающихся в организме нарушений.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Гипофункция передней доли гипофиза. Причины. Характер и механизмы развивающихся в организме нарушений.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Гипофункция щитовидной железы. Основные формы. Причины. Характер и механизмы развивающихся в организме нарушений.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Гиперфункция</w:t>
      </w:r>
      <w:r>
        <w:rPr>
          <w:rFonts w:ascii="Times New Roman" w:hAnsi="Times New Roman"/>
          <w:bCs/>
          <w:szCs w:val="24"/>
        </w:rPr>
        <w:t xml:space="preserve"> </w:t>
      </w:r>
      <w:r w:rsidRPr="002A124D">
        <w:rPr>
          <w:rFonts w:ascii="Times New Roman" w:hAnsi="Times New Roman"/>
          <w:bCs/>
          <w:szCs w:val="24"/>
        </w:rPr>
        <w:t>щитовидной железы. Основные формы. Причины. Характер и механизмы развивающихся в организме нарушений.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proofErr w:type="spellStart"/>
      <w:r w:rsidRPr="002A124D">
        <w:rPr>
          <w:rFonts w:ascii="Times New Roman" w:hAnsi="Times New Roman"/>
          <w:bCs/>
          <w:szCs w:val="24"/>
        </w:rPr>
        <w:t>Гипер</w:t>
      </w:r>
      <w:proofErr w:type="spellEnd"/>
      <w:r w:rsidRPr="002A124D">
        <w:rPr>
          <w:rFonts w:ascii="Times New Roman" w:hAnsi="Times New Roman"/>
          <w:bCs/>
          <w:szCs w:val="24"/>
        </w:rPr>
        <w:t xml:space="preserve"> – и гипофункция околощитовидных желез. Причины. Характер и механизмы развивающихся в организме нарушений.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Острая надпочечниковая недостаточность. Причины. Характер и механизмы развивающихся в организме нарушений.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Хроническая надпочечниковая недостаточность. Причины. Характер и механизмы развивающихся в организме нарушений.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A124D">
        <w:rPr>
          <w:rFonts w:ascii="Times New Roman" w:hAnsi="Times New Roman"/>
          <w:bCs/>
          <w:szCs w:val="24"/>
        </w:rPr>
        <w:t>Гиперфункция пучковой зоны коры надпочечников. Причины. Характер и механизмы развивающихся в организме нарушений.</w:t>
      </w:r>
    </w:p>
    <w:p w:rsidR="002A124D" w:rsidRPr="002A124D" w:rsidRDefault="002A124D" w:rsidP="002A124D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/>
          <w:szCs w:val="24"/>
        </w:rPr>
      </w:pPr>
      <w:proofErr w:type="spellStart"/>
      <w:r w:rsidRPr="002A124D">
        <w:rPr>
          <w:rFonts w:ascii="Times New Roman" w:hAnsi="Times New Roman"/>
          <w:bCs/>
          <w:szCs w:val="24"/>
        </w:rPr>
        <w:t>Гипер</w:t>
      </w:r>
      <w:proofErr w:type="spellEnd"/>
      <w:r w:rsidRPr="002A124D">
        <w:rPr>
          <w:rFonts w:ascii="Times New Roman" w:hAnsi="Times New Roman"/>
          <w:bCs/>
          <w:szCs w:val="24"/>
        </w:rPr>
        <w:t>- и гипофункция сетчатой зоны коры надпочечников. Причины. Характер и механизмы развивающихся в организме нарушений.</w:t>
      </w:r>
    </w:p>
    <w:p w:rsidR="006F4F5A" w:rsidRPr="002A124D" w:rsidRDefault="006F4F5A" w:rsidP="006F4F5A">
      <w:pPr>
        <w:jc w:val="both"/>
      </w:pPr>
    </w:p>
    <w:p w:rsidR="00884CB8" w:rsidRPr="00045DE1" w:rsidRDefault="00884CB8"/>
    <w:p w:rsidR="009A4DEB" w:rsidRPr="00045DE1" w:rsidRDefault="009A4DEB"/>
    <w:p w:rsidR="009A4DEB" w:rsidRPr="00045DE1" w:rsidRDefault="009A4DEB" w:rsidP="009A4DEB">
      <w:pPr>
        <w:suppressAutoHyphens/>
        <w:jc w:val="both"/>
      </w:pPr>
      <w:r w:rsidRPr="00045DE1">
        <w:t>Утвержден на заседании кафед</w:t>
      </w:r>
      <w:r w:rsidR="00895643" w:rsidRPr="00045DE1">
        <w:t>ры патологической физиологии</w:t>
      </w:r>
      <w:r w:rsidRPr="00045DE1">
        <w:t xml:space="preserve"> имени профессора В.В. Иванова </w:t>
      </w:r>
      <w:r w:rsidR="00C10B27">
        <w:t xml:space="preserve"> протокол № 7 от «06</w:t>
      </w:r>
      <w:bookmarkStart w:id="0" w:name="_GoBack"/>
      <w:bookmarkEnd w:id="0"/>
      <w:r w:rsidR="00C10B27">
        <w:t>» марта 2020</w:t>
      </w:r>
      <w:r w:rsidRPr="00045DE1">
        <w:t xml:space="preserve"> г. </w:t>
      </w:r>
    </w:p>
    <w:p w:rsidR="009A4DEB" w:rsidRPr="00045DE1" w:rsidRDefault="009A4DEB" w:rsidP="009A4DEB">
      <w:pPr>
        <w:suppressAutoHyphens/>
        <w:jc w:val="both"/>
      </w:pPr>
    </w:p>
    <w:p w:rsidR="009A4DEB" w:rsidRPr="00045DE1" w:rsidRDefault="009A4DEB" w:rsidP="009A4DEB">
      <w:pPr>
        <w:suppressAutoHyphens/>
        <w:jc w:val="both"/>
      </w:pPr>
      <w:r w:rsidRPr="00045DE1">
        <w:t xml:space="preserve">Заведующий кафедрой патологической </w:t>
      </w:r>
    </w:p>
    <w:p w:rsidR="009A4DEB" w:rsidRDefault="00895643" w:rsidP="009A4DEB">
      <w:pPr>
        <w:suppressAutoHyphens/>
        <w:jc w:val="both"/>
      </w:pPr>
      <w:r w:rsidRPr="00045DE1">
        <w:t xml:space="preserve">физиологии </w:t>
      </w:r>
      <w:r w:rsidR="009A4DEB" w:rsidRPr="00045DE1">
        <w:t xml:space="preserve">имени профессора В.В. Иванова         </w:t>
      </w:r>
      <w:r w:rsidRPr="00045DE1">
        <w:t xml:space="preserve">     </w:t>
      </w:r>
      <w:r w:rsidR="009A4DEB" w:rsidRPr="00045DE1">
        <w:t xml:space="preserve">                       /________/ Т.Г. Рукша/</w:t>
      </w:r>
    </w:p>
    <w:p w:rsidR="009A4DEB" w:rsidRDefault="009A4DEB"/>
    <w:sectPr w:rsidR="009A4DEB" w:rsidSect="004A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7F3"/>
    <w:multiLevelType w:val="hybridMultilevel"/>
    <w:tmpl w:val="5E58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80334"/>
    <w:multiLevelType w:val="multilevel"/>
    <w:tmpl w:val="42B81A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66B9C"/>
    <w:rsid w:val="00045DE1"/>
    <w:rsid w:val="001C7CA0"/>
    <w:rsid w:val="002A124D"/>
    <w:rsid w:val="00457C93"/>
    <w:rsid w:val="004A00E5"/>
    <w:rsid w:val="00634002"/>
    <w:rsid w:val="00672764"/>
    <w:rsid w:val="006B5DC4"/>
    <w:rsid w:val="006E146A"/>
    <w:rsid w:val="006F4F5A"/>
    <w:rsid w:val="00704724"/>
    <w:rsid w:val="007802FD"/>
    <w:rsid w:val="007D3BCE"/>
    <w:rsid w:val="00884CB8"/>
    <w:rsid w:val="00895643"/>
    <w:rsid w:val="009718D6"/>
    <w:rsid w:val="00985154"/>
    <w:rsid w:val="009A4DEB"/>
    <w:rsid w:val="009C6BC9"/>
    <w:rsid w:val="00B34DD7"/>
    <w:rsid w:val="00B932E2"/>
    <w:rsid w:val="00C10B27"/>
    <w:rsid w:val="00C21E68"/>
    <w:rsid w:val="00C82154"/>
    <w:rsid w:val="00D821EE"/>
    <w:rsid w:val="00D84672"/>
    <w:rsid w:val="00DA78EA"/>
    <w:rsid w:val="00E53A4D"/>
    <w:rsid w:val="00E66B9C"/>
    <w:rsid w:val="00F0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FD"/>
    <w:pPr>
      <w:ind w:left="720"/>
      <w:contextualSpacing/>
    </w:pPr>
  </w:style>
  <w:style w:type="paragraph" w:customStyle="1" w:styleId="1">
    <w:name w:val="Обычный1"/>
    <w:rsid w:val="002A124D"/>
    <w:pPr>
      <w:widowControl w:val="0"/>
      <w:spacing w:after="0" w:line="360" w:lineRule="auto"/>
      <w:ind w:firstLine="60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080B-9320-43A2-A2C8-24A5349F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</dc:creator>
  <cp:keywords/>
  <dc:description/>
  <cp:lastModifiedBy>Антон</cp:lastModifiedBy>
  <cp:revision>23</cp:revision>
  <dcterms:created xsi:type="dcterms:W3CDTF">2017-04-15T07:23:00Z</dcterms:created>
  <dcterms:modified xsi:type="dcterms:W3CDTF">2020-05-07T13:04:00Z</dcterms:modified>
</cp:coreProperties>
</file>