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E0" w:rsidRPr="0070119A" w:rsidRDefault="0070119A" w:rsidP="00C539E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0119A">
        <w:rPr>
          <w:rFonts w:ascii="Times New Roman" w:hAnsi="Times New Roman"/>
          <w:b/>
          <w:sz w:val="18"/>
          <w:szCs w:val="18"/>
        </w:rPr>
        <w:t xml:space="preserve"> </w:t>
      </w:r>
      <w:r w:rsidR="00C539E0" w:rsidRPr="0070119A">
        <w:rPr>
          <w:rFonts w:ascii="Times New Roman" w:hAnsi="Times New Roman"/>
          <w:b/>
          <w:sz w:val="18"/>
          <w:szCs w:val="18"/>
        </w:rPr>
        <w:t>КРАСНОЯРСКИЙ ГОСУДАРСТВЕННЫЙ ПЕДАГОГИЧЕСКИЙ УНИВЕРСИТЕТ имени В.П. Астафьева</w:t>
      </w:r>
    </w:p>
    <w:p w:rsidR="00C539E0" w:rsidRPr="0070119A" w:rsidRDefault="00C539E0" w:rsidP="00C539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20"/>
          <w:sz w:val="18"/>
          <w:szCs w:val="18"/>
        </w:rPr>
      </w:pPr>
      <w:r w:rsidRPr="0070119A">
        <w:rPr>
          <w:rFonts w:ascii="Times New Roman" w:hAnsi="Times New Roman"/>
          <w:b/>
          <w:bCs/>
          <w:spacing w:val="20"/>
          <w:sz w:val="18"/>
          <w:szCs w:val="18"/>
        </w:rPr>
        <w:t>ФИЛОЛОГИЧЕСКИЙ ФАКУЛЬТЕТ</w:t>
      </w:r>
    </w:p>
    <w:p w:rsidR="00C539E0" w:rsidRPr="0070119A" w:rsidRDefault="00C539E0" w:rsidP="00C539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20"/>
          <w:sz w:val="18"/>
          <w:szCs w:val="18"/>
        </w:rPr>
      </w:pPr>
      <w:r w:rsidRPr="0070119A">
        <w:rPr>
          <w:rFonts w:ascii="Times New Roman" w:hAnsi="Times New Roman"/>
          <w:b/>
          <w:bCs/>
          <w:spacing w:val="20"/>
          <w:sz w:val="18"/>
          <w:szCs w:val="18"/>
        </w:rPr>
        <w:t>кафедра общего языкознания</w:t>
      </w:r>
    </w:p>
    <w:p w:rsidR="00C539E0" w:rsidRDefault="00C539E0" w:rsidP="00C539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C539E0" w:rsidRDefault="0070119A" w:rsidP="00C539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70119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C539E0" w:rsidRPr="0070119A">
        <w:rPr>
          <w:rFonts w:ascii="Times New Roman" w:hAnsi="Times New Roman"/>
          <w:b/>
          <w:color w:val="000000"/>
          <w:sz w:val="18"/>
          <w:szCs w:val="18"/>
        </w:rPr>
        <w:t>КРАСНОЯРСКИЙ ГОСУДАРСТВЕННЫЙ МЕДИЦИНСКИЙ УНИВЕРСИТЕТ имени профессора В.Ф. </w:t>
      </w:r>
      <w:proofErr w:type="spellStart"/>
      <w:r w:rsidR="00C539E0" w:rsidRPr="0070119A">
        <w:rPr>
          <w:rFonts w:ascii="Times New Roman" w:hAnsi="Times New Roman"/>
          <w:b/>
          <w:color w:val="000000"/>
          <w:sz w:val="18"/>
          <w:szCs w:val="18"/>
        </w:rPr>
        <w:t>Войно-Ясенецкого</w:t>
      </w:r>
      <w:proofErr w:type="spellEnd"/>
      <w:r w:rsidR="00C539E0" w:rsidRPr="0070119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C539E0" w:rsidRPr="0070119A">
        <w:rPr>
          <w:rFonts w:ascii="Times New Roman" w:hAnsi="Times New Roman"/>
          <w:b/>
          <w:color w:val="000000"/>
          <w:sz w:val="18"/>
          <w:szCs w:val="18"/>
        </w:rPr>
        <w:t>кафедра латинского и иностранных языков</w:t>
      </w:r>
    </w:p>
    <w:p w:rsidR="0070119A" w:rsidRPr="0070119A" w:rsidRDefault="0070119A" w:rsidP="00C539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C539E0" w:rsidRDefault="00C539E0" w:rsidP="00C539E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C539E0" w:rsidRPr="0070119A" w:rsidRDefault="00C539E0" w:rsidP="00C539E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Hlk128440265"/>
      <w:r w:rsidRPr="0070119A">
        <w:rPr>
          <w:rFonts w:ascii="Times New Roman" w:hAnsi="Times New Roman"/>
          <w:b/>
          <w:sz w:val="28"/>
          <w:szCs w:val="28"/>
        </w:rPr>
        <w:t>Научно-практическая конференция с международным участием</w:t>
      </w:r>
    </w:p>
    <w:p w:rsidR="00C539E0" w:rsidRDefault="00C539E0" w:rsidP="00C539E0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1" w:name="_Hlk128440247"/>
      <w:bookmarkEnd w:id="0"/>
      <w:r>
        <w:rPr>
          <w:rFonts w:ascii="Times New Roman" w:hAnsi="Times New Roman"/>
          <w:b/>
          <w:sz w:val="28"/>
          <w:szCs w:val="24"/>
        </w:rPr>
        <w:t>«Лингвистика и медицина в контексте педагогического образования»</w:t>
      </w:r>
    </w:p>
    <w:bookmarkEnd w:id="1"/>
    <w:p w:rsidR="00C539E0" w:rsidRDefault="00C539E0" w:rsidP="00C539E0">
      <w:pPr>
        <w:widowControl w:val="0"/>
        <w:suppressAutoHyphens/>
        <w:autoSpaceDN w:val="0"/>
        <w:spacing w:after="0" w:line="240" w:lineRule="auto"/>
        <w:ind w:firstLine="708"/>
        <w:rPr>
          <w:rFonts w:ascii="Times New Roman" w:eastAsia="SimSun" w:hAnsi="Times New Roman"/>
          <w:kern w:val="3"/>
          <w:sz w:val="24"/>
          <w:szCs w:val="28"/>
          <w:lang w:eastAsia="zh-CN" w:bidi="hi-IN"/>
        </w:rPr>
      </w:pPr>
    </w:p>
    <w:p w:rsidR="00C539E0" w:rsidRPr="0070119A" w:rsidRDefault="00C539E0" w:rsidP="0070119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70119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В ходе конференции предполагается обсудить проблемы по следующим направлениям:</w:t>
      </w:r>
    </w:p>
    <w:p w:rsidR="00C539E0" w:rsidRPr="0070119A" w:rsidRDefault="00C539E0" w:rsidP="0070119A">
      <w:pPr>
        <w:widowControl w:val="0"/>
        <w:numPr>
          <w:ilvl w:val="0"/>
          <w:numId w:val="2"/>
        </w:numPr>
        <w:suppressAutoHyphens/>
        <w:autoSpaceDN w:val="0"/>
        <w:spacing w:after="160" w:line="240" w:lineRule="auto"/>
        <w:ind w:firstLine="0"/>
        <w:contextualSpacing/>
        <w:jc w:val="both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 w:rsidRPr="0070119A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 xml:space="preserve">Актуальные проблемы когнитивной лингвистики, </w:t>
      </w:r>
      <w:proofErr w:type="spellStart"/>
      <w:r w:rsidRPr="0070119A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лингвокультурологии</w:t>
      </w:r>
      <w:proofErr w:type="spellEnd"/>
      <w:r w:rsidRPr="0070119A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 xml:space="preserve">, психолингвистики, медицинской лингвистики, </w:t>
      </w:r>
      <w:proofErr w:type="spellStart"/>
      <w:r w:rsidRPr="0070119A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лингвоперсонологии</w:t>
      </w:r>
      <w:proofErr w:type="spellEnd"/>
      <w:r w:rsidRPr="0070119A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70119A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юрислингвистики</w:t>
      </w:r>
      <w:proofErr w:type="spellEnd"/>
      <w:r w:rsidRPr="0070119A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 xml:space="preserve">., </w:t>
      </w:r>
    </w:p>
    <w:p w:rsidR="00C539E0" w:rsidRPr="0070119A" w:rsidRDefault="00C539E0" w:rsidP="0070119A">
      <w:pPr>
        <w:widowControl w:val="0"/>
        <w:numPr>
          <w:ilvl w:val="0"/>
          <w:numId w:val="2"/>
        </w:numPr>
        <w:suppressAutoHyphens/>
        <w:autoSpaceDN w:val="0"/>
        <w:spacing w:after="160" w:line="240" w:lineRule="auto"/>
        <w:ind w:firstLine="0"/>
        <w:contextualSpacing/>
        <w:jc w:val="both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 w:rsidRPr="0070119A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Актуальные проблемы лингводидактики. Языковое пространство медицинского и педагогического вуза.</w:t>
      </w:r>
    </w:p>
    <w:p w:rsidR="00C539E0" w:rsidRPr="0070119A" w:rsidRDefault="00C539E0" w:rsidP="0070119A">
      <w:pPr>
        <w:widowControl w:val="0"/>
        <w:numPr>
          <w:ilvl w:val="0"/>
          <w:numId w:val="2"/>
        </w:numPr>
        <w:suppressAutoHyphens/>
        <w:autoSpaceDN w:val="0"/>
        <w:spacing w:after="160" w:line="240" w:lineRule="auto"/>
        <w:ind w:firstLine="0"/>
        <w:contextualSpacing/>
        <w:jc w:val="both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 w:rsidRPr="0070119A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Духовно-нравственные основы лингвистического и медицинского образования.</w:t>
      </w:r>
    </w:p>
    <w:p w:rsidR="00C539E0" w:rsidRPr="0070119A" w:rsidRDefault="00C539E0" w:rsidP="0070119A">
      <w:pPr>
        <w:widowControl w:val="0"/>
        <w:numPr>
          <w:ilvl w:val="0"/>
          <w:numId w:val="2"/>
        </w:numPr>
        <w:suppressAutoHyphens/>
        <w:autoSpaceDN w:val="0"/>
        <w:spacing w:after="160" w:line="240" w:lineRule="auto"/>
        <w:ind w:firstLine="0"/>
        <w:contextualSpacing/>
        <w:jc w:val="both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 w:rsidRPr="0070119A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Межкультурная коммуникация в образовательном пространстве вуза.</w:t>
      </w:r>
    </w:p>
    <w:p w:rsidR="00C539E0" w:rsidRPr="0070119A" w:rsidRDefault="00C539E0" w:rsidP="0070119A">
      <w:pPr>
        <w:widowControl w:val="0"/>
        <w:numPr>
          <w:ilvl w:val="0"/>
          <w:numId w:val="2"/>
        </w:numPr>
        <w:suppressAutoHyphens/>
        <w:autoSpaceDN w:val="0"/>
        <w:spacing w:after="160" w:line="240" w:lineRule="auto"/>
        <w:ind w:firstLine="0"/>
        <w:contextualSpacing/>
        <w:jc w:val="both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 w:rsidRPr="0070119A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Актуальные вопросы перевода. Языковые аспекты взаимодействия разных культур.</w:t>
      </w:r>
    </w:p>
    <w:p w:rsidR="00C539E0" w:rsidRPr="0070119A" w:rsidRDefault="00C539E0" w:rsidP="0070119A">
      <w:pPr>
        <w:widowControl w:val="0"/>
        <w:numPr>
          <w:ilvl w:val="0"/>
          <w:numId w:val="2"/>
        </w:numPr>
        <w:suppressAutoHyphens/>
        <w:autoSpaceDN w:val="0"/>
        <w:spacing w:after="160" w:line="240" w:lineRule="auto"/>
        <w:ind w:firstLine="0"/>
        <w:contextualSpacing/>
        <w:jc w:val="both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 w:rsidRPr="0070119A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Коммуникативные аспекты языка.</w:t>
      </w:r>
    </w:p>
    <w:p w:rsidR="00C539E0" w:rsidRPr="0070119A" w:rsidRDefault="00C539E0" w:rsidP="0070119A">
      <w:pPr>
        <w:widowControl w:val="0"/>
        <w:numPr>
          <w:ilvl w:val="0"/>
          <w:numId w:val="2"/>
        </w:numPr>
        <w:suppressAutoHyphens/>
        <w:autoSpaceDN w:val="0"/>
        <w:spacing w:after="160" w:line="240" w:lineRule="auto"/>
        <w:ind w:firstLine="0"/>
        <w:contextualSpacing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70119A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 xml:space="preserve">Лингвистика художественного и нехудожественного текста. </w:t>
      </w:r>
    </w:p>
    <w:p w:rsidR="00C539E0" w:rsidRPr="0070119A" w:rsidRDefault="00C539E0" w:rsidP="0070119A">
      <w:pPr>
        <w:widowControl w:val="0"/>
        <w:numPr>
          <w:ilvl w:val="0"/>
          <w:numId w:val="2"/>
        </w:numPr>
        <w:suppressAutoHyphens/>
        <w:autoSpaceDN w:val="0"/>
        <w:spacing w:after="160" w:line="240" w:lineRule="auto"/>
        <w:ind w:firstLine="0"/>
        <w:contextualSpacing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70119A">
        <w:rPr>
          <w:rFonts w:ascii="Times New Roman" w:hAnsi="Times New Roman"/>
          <w:sz w:val="24"/>
          <w:szCs w:val="24"/>
        </w:rPr>
        <w:t>Проблемы молодежи глазами студентов. Организация обучения иностранных студентов в медицинских и педагогических университетах.</w:t>
      </w:r>
    </w:p>
    <w:p w:rsidR="00C539E0" w:rsidRPr="0070119A" w:rsidRDefault="00C539E0" w:rsidP="0070119A">
      <w:pPr>
        <w:widowControl w:val="0"/>
        <w:numPr>
          <w:ilvl w:val="0"/>
          <w:numId w:val="2"/>
        </w:numPr>
        <w:suppressAutoHyphens/>
        <w:autoSpaceDN w:val="0"/>
        <w:spacing w:after="160" w:line="240" w:lineRule="auto"/>
        <w:ind w:firstLine="0"/>
        <w:contextualSpacing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70119A">
        <w:rPr>
          <w:rFonts w:ascii="Times New Roman" w:hAnsi="Times New Roman"/>
          <w:sz w:val="24"/>
          <w:szCs w:val="24"/>
        </w:rPr>
        <w:t>Английский язык в педагогическом и медицинском образовании, в медицинской практике (доклады на английском языке).</w:t>
      </w:r>
    </w:p>
    <w:p w:rsidR="00C539E0" w:rsidRPr="0070119A" w:rsidRDefault="00C539E0" w:rsidP="0070119A">
      <w:pPr>
        <w:widowControl w:val="0"/>
        <w:numPr>
          <w:ilvl w:val="0"/>
          <w:numId w:val="2"/>
        </w:numPr>
        <w:suppressAutoHyphens/>
        <w:autoSpaceDN w:val="0"/>
        <w:spacing w:after="160" w:line="240" w:lineRule="auto"/>
        <w:ind w:firstLine="0"/>
        <w:contextualSpacing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70119A">
        <w:rPr>
          <w:rFonts w:ascii="Times New Roman" w:hAnsi="Times New Roman"/>
          <w:sz w:val="24"/>
          <w:szCs w:val="24"/>
        </w:rPr>
        <w:t>Латинский язык в педагогическом и медицинском образовании.</w:t>
      </w:r>
    </w:p>
    <w:p w:rsidR="00C539E0" w:rsidRDefault="00C539E0" w:rsidP="00C539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539E0" w:rsidRPr="0070119A" w:rsidRDefault="00C539E0" w:rsidP="00C539E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r w:rsidRPr="0070119A">
        <w:rPr>
          <w:rFonts w:ascii="Times New Roman" w:hAnsi="Times New Roman"/>
          <w:sz w:val="24"/>
          <w:szCs w:val="28"/>
        </w:rPr>
        <w:t>27 марта 2023 года в 12:20-15:30</w:t>
      </w:r>
      <w:r w:rsidR="0070119A" w:rsidRPr="0070119A">
        <w:rPr>
          <w:rFonts w:ascii="Times New Roman" w:hAnsi="Times New Roman"/>
          <w:sz w:val="24"/>
          <w:szCs w:val="28"/>
        </w:rPr>
        <w:t xml:space="preserve">  (</w:t>
      </w:r>
      <w:r w:rsidRPr="0070119A">
        <w:rPr>
          <w:rFonts w:ascii="Times New Roman" w:hAnsi="Times New Roman"/>
          <w:sz w:val="24"/>
          <w:szCs w:val="28"/>
        </w:rPr>
        <w:t>Ауд. 3-21</w:t>
      </w:r>
      <w:r w:rsidR="0070119A" w:rsidRPr="0070119A">
        <w:rPr>
          <w:rFonts w:ascii="Times New Roman" w:hAnsi="Times New Roman"/>
          <w:sz w:val="24"/>
          <w:szCs w:val="28"/>
        </w:rPr>
        <w:t>)</w:t>
      </w:r>
    </w:p>
    <w:p w:rsidR="00C539E0" w:rsidRPr="0070119A" w:rsidRDefault="00C539E0" w:rsidP="00C539E0">
      <w:pPr>
        <w:pStyle w:val="Standard"/>
        <w:jc w:val="center"/>
        <w:rPr>
          <w:rFonts w:cs="Times New Roman"/>
          <w:i/>
        </w:rPr>
      </w:pPr>
      <w:r w:rsidRPr="0070119A">
        <w:rPr>
          <w:rFonts w:cs="Times New Roman"/>
          <w:i/>
        </w:rPr>
        <w:t xml:space="preserve">Для участия в конференции приглашаются преподаватели, аспиранты, переводчики, студенты, учителя, школьники, частные исследователи  </w:t>
      </w:r>
    </w:p>
    <w:p w:rsidR="00C539E0" w:rsidRDefault="00C539E0" w:rsidP="00C539E0">
      <w:pPr>
        <w:pStyle w:val="Standard"/>
        <w:jc w:val="center"/>
        <w:rPr>
          <w:rFonts w:asciiTheme="minorHAnsi" w:hAnsiTheme="minorHAnsi" w:cs="Times New Roman"/>
          <w:color w:val="954F72"/>
          <w:kern w:val="0"/>
          <w:sz w:val="22"/>
          <w:szCs w:val="22"/>
          <w:u w:val="single"/>
          <w:shd w:val="clear" w:color="auto" w:fill="FFFFFF"/>
          <w:lang w:eastAsia="en-US" w:bidi="ar-SA"/>
        </w:rPr>
      </w:pPr>
    </w:p>
    <w:p w:rsidR="0070119A" w:rsidRDefault="0070119A" w:rsidP="0070119A">
      <w:pPr>
        <w:pStyle w:val="Standard"/>
        <w:spacing w:line="276" w:lineRule="auto"/>
        <w:jc w:val="center"/>
        <w:rPr>
          <w:sz w:val="28"/>
          <w:szCs w:val="28"/>
        </w:rPr>
      </w:pPr>
    </w:p>
    <w:p w:rsidR="0070119A" w:rsidRPr="0070119A" w:rsidRDefault="0070119A" w:rsidP="0070119A">
      <w:pPr>
        <w:pStyle w:val="Standard"/>
        <w:spacing w:line="360" w:lineRule="auto"/>
        <w:jc w:val="center"/>
        <w:rPr>
          <w:sz w:val="28"/>
          <w:szCs w:val="28"/>
        </w:rPr>
      </w:pPr>
      <w:r w:rsidRPr="0070119A">
        <w:rPr>
          <w:sz w:val="28"/>
          <w:szCs w:val="28"/>
        </w:rPr>
        <w:t xml:space="preserve">Уважаемые латинисты! </w:t>
      </w:r>
    </w:p>
    <w:p w:rsidR="0070119A" w:rsidRPr="0070119A" w:rsidRDefault="0070119A" w:rsidP="0070119A">
      <w:pPr>
        <w:pStyle w:val="Standard"/>
        <w:spacing w:line="360" w:lineRule="auto"/>
        <w:jc w:val="center"/>
        <w:rPr>
          <w:sz w:val="28"/>
          <w:szCs w:val="28"/>
        </w:rPr>
      </w:pPr>
      <w:r w:rsidRPr="0070119A">
        <w:rPr>
          <w:sz w:val="28"/>
          <w:szCs w:val="28"/>
        </w:rPr>
        <w:t xml:space="preserve">В этом году состоится научно-практическая конференция, </w:t>
      </w:r>
    </w:p>
    <w:p w:rsidR="0070119A" w:rsidRPr="0070119A" w:rsidRDefault="0070119A" w:rsidP="0070119A">
      <w:pPr>
        <w:pStyle w:val="Standard"/>
        <w:spacing w:line="360" w:lineRule="auto"/>
        <w:jc w:val="center"/>
        <w:rPr>
          <w:sz w:val="28"/>
          <w:szCs w:val="28"/>
        </w:rPr>
      </w:pPr>
      <w:r w:rsidRPr="0070119A">
        <w:rPr>
          <w:sz w:val="28"/>
          <w:szCs w:val="28"/>
        </w:rPr>
        <w:t>где будет отдельная секция по латинскому языку.</w:t>
      </w:r>
    </w:p>
    <w:p w:rsidR="0070119A" w:rsidRPr="0070119A" w:rsidRDefault="0070119A" w:rsidP="0070119A">
      <w:pPr>
        <w:pStyle w:val="Standard"/>
        <w:spacing w:line="360" w:lineRule="auto"/>
        <w:jc w:val="center"/>
        <w:rPr>
          <w:sz w:val="28"/>
          <w:szCs w:val="28"/>
        </w:rPr>
      </w:pPr>
      <w:r w:rsidRPr="0070119A">
        <w:rPr>
          <w:sz w:val="28"/>
          <w:szCs w:val="28"/>
        </w:rPr>
        <w:t>Приглашаем вас и ваших студентов принять участие</w:t>
      </w:r>
      <w:r>
        <w:rPr>
          <w:sz w:val="28"/>
          <w:szCs w:val="28"/>
        </w:rPr>
        <w:t>,</w:t>
      </w:r>
      <w:r w:rsidRPr="0070119A">
        <w:rPr>
          <w:sz w:val="28"/>
          <w:szCs w:val="28"/>
        </w:rPr>
        <w:t xml:space="preserve"> выступить с докладом.</w:t>
      </w:r>
    </w:p>
    <w:p w:rsidR="0070119A" w:rsidRPr="0070119A" w:rsidRDefault="0070119A" w:rsidP="0070119A">
      <w:pPr>
        <w:pStyle w:val="Standard"/>
        <w:spacing w:line="360" w:lineRule="auto"/>
        <w:jc w:val="center"/>
        <w:rPr>
          <w:rFonts w:asciiTheme="minorHAnsi" w:hAnsiTheme="minorHAnsi" w:cs="Times New Roman"/>
          <w:color w:val="954F72"/>
          <w:kern w:val="0"/>
          <w:sz w:val="28"/>
          <w:szCs w:val="28"/>
          <w:u w:val="single"/>
          <w:shd w:val="clear" w:color="auto" w:fill="FFFFFF"/>
          <w:lang w:eastAsia="en-US" w:bidi="ar-SA"/>
        </w:rPr>
      </w:pPr>
      <w:r w:rsidRPr="0070119A">
        <w:rPr>
          <w:sz w:val="28"/>
          <w:szCs w:val="28"/>
        </w:rPr>
        <w:t>Просьба записываться у Т. В. Тюриной.</w:t>
      </w:r>
    </w:p>
    <w:p w:rsidR="0070119A" w:rsidRPr="0070119A" w:rsidRDefault="0070119A" w:rsidP="0070119A">
      <w:pPr>
        <w:pStyle w:val="Standard"/>
        <w:spacing w:line="360" w:lineRule="auto"/>
        <w:jc w:val="center"/>
        <w:rPr>
          <w:rFonts w:asciiTheme="minorHAnsi" w:hAnsiTheme="minorHAnsi" w:cs="Times New Roman"/>
          <w:color w:val="954F72"/>
          <w:kern w:val="0"/>
          <w:sz w:val="28"/>
          <w:szCs w:val="28"/>
          <w:u w:val="single"/>
          <w:shd w:val="clear" w:color="auto" w:fill="FFFFFF"/>
          <w:lang w:eastAsia="en-US" w:bidi="ar-SA"/>
        </w:rPr>
      </w:pPr>
    </w:p>
    <w:p w:rsidR="0070119A" w:rsidRDefault="0070119A" w:rsidP="00C539E0">
      <w:pPr>
        <w:pStyle w:val="Standard"/>
        <w:jc w:val="center"/>
        <w:rPr>
          <w:rFonts w:asciiTheme="minorHAnsi" w:hAnsiTheme="minorHAnsi" w:cs="Times New Roman"/>
          <w:color w:val="954F72"/>
          <w:kern w:val="0"/>
          <w:sz w:val="22"/>
          <w:szCs w:val="22"/>
          <w:u w:val="single"/>
          <w:shd w:val="clear" w:color="auto" w:fill="FFFFFF"/>
          <w:lang w:eastAsia="en-US" w:bidi="ar-SA"/>
        </w:rPr>
      </w:pPr>
    </w:p>
    <w:p w:rsidR="0070119A" w:rsidRDefault="0070119A" w:rsidP="00C539E0">
      <w:pPr>
        <w:pStyle w:val="Standard"/>
        <w:jc w:val="center"/>
        <w:rPr>
          <w:rFonts w:cs="Times New Roman"/>
          <w:sz w:val="28"/>
          <w:szCs w:val="28"/>
        </w:rPr>
      </w:pPr>
    </w:p>
    <w:p w:rsidR="00C539E0" w:rsidRDefault="00C539E0" w:rsidP="00C539E0">
      <w:pPr>
        <w:pStyle w:val="a5"/>
        <w:jc w:val="center"/>
        <w:rPr>
          <w:color w:val="000000"/>
        </w:rPr>
      </w:pPr>
      <w:r>
        <w:rPr>
          <w:color w:val="000000"/>
        </w:rPr>
        <w:t>Участие в конференции предусматривает следующие действия:</w:t>
      </w:r>
    </w:p>
    <w:p w:rsidR="00C539E0" w:rsidRDefault="00C539E0" w:rsidP="00C539E0">
      <w:pPr>
        <w:widowControl w:val="0"/>
        <w:spacing w:after="0" w:line="240" w:lineRule="auto"/>
        <w:ind w:right="-20"/>
        <w:contextualSpacing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>
        <w:rPr>
          <w:rFonts w:ascii="Times New Roman" w:hAnsi="Times New Roman"/>
          <w:color w:val="000000"/>
          <w:w w:val="103"/>
          <w:sz w:val="24"/>
          <w:szCs w:val="24"/>
        </w:rPr>
        <w:t>Дл</w:t>
      </w:r>
      <w:r>
        <w:rPr>
          <w:rFonts w:ascii="Times New Roman" w:hAnsi="Times New Roman"/>
          <w:color w:val="000000"/>
          <w:w w:val="104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3"/>
          <w:sz w:val="24"/>
          <w:szCs w:val="24"/>
        </w:rPr>
        <w:t>у</w:t>
      </w:r>
      <w:r>
        <w:rPr>
          <w:rFonts w:ascii="Times New Roman" w:hAnsi="Times New Roman"/>
          <w:color w:val="000000"/>
          <w:w w:val="104"/>
          <w:sz w:val="24"/>
          <w:szCs w:val="24"/>
        </w:rPr>
        <w:t>час</w:t>
      </w:r>
      <w:r>
        <w:rPr>
          <w:rFonts w:ascii="Times New Roman" w:hAnsi="Times New Roman"/>
          <w:color w:val="000000"/>
          <w:w w:val="103"/>
          <w:sz w:val="24"/>
          <w:szCs w:val="24"/>
        </w:rPr>
        <w:t>ти</w:t>
      </w:r>
      <w:r>
        <w:rPr>
          <w:rFonts w:ascii="Times New Roman" w:hAnsi="Times New Roman"/>
          <w:color w:val="000000"/>
          <w:w w:val="104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4"/>
          <w:sz w:val="24"/>
          <w:szCs w:val="24"/>
        </w:rPr>
        <w:t>к</w:t>
      </w:r>
      <w:r>
        <w:rPr>
          <w:rFonts w:ascii="Times New Roman" w:hAnsi="Times New Roman"/>
          <w:color w:val="000000"/>
          <w:w w:val="103"/>
          <w:sz w:val="24"/>
          <w:szCs w:val="24"/>
        </w:rPr>
        <w:t>онф</w:t>
      </w:r>
      <w:r>
        <w:rPr>
          <w:rFonts w:ascii="Times New Roman" w:hAnsi="Times New Roman"/>
          <w:color w:val="000000"/>
          <w:w w:val="104"/>
          <w:sz w:val="24"/>
          <w:szCs w:val="24"/>
        </w:rPr>
        <w:t>е</w:t>
      </w:r>
      <w:r>
        <w:rPr>
          <w:rFonts w:ascii="Times New Roman" w:hAnsi="Times New Roman"/>
          <w:color w:val="000000"/>
          <w:w w:val="103"/>
          <w:sz w:val="24"/>
          <w:szCs w:val="24"/>
        </w:rPr>
        <w:t>р</w:t>
      </w:r>
      <w:r>
        <w:rPr>
          <w:rFonts w:ascii="Times New Roman" w:hAnsi="Times New Roman"/>
          <w:color w:val="000000"/>
          <w:w w:val="104"/>
          <w:sz w:val="24"/>
          <w:szCs w:val="24"/>
        </w:rPr>
        <w:t>е</w:t>
      </w:r>
      <w:r>
        <w:rPr>
          <w:rFonts w:ascii="Times New Roman" w:hAnsi="Times New Roman"/>
          <w:color w:val="000000"/>
          <w:w w:val="103"/>
          <w:sz w:val="24"/>
          <w:szCs w:val="24"/>
        </w:rPr>
        <w:t>нции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3"/>
          <w:sz w:val="24"/>
          <w:szCs w:val="24"/>
        </w:rPr>
        <w:t>необходимо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4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17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марта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2024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го</w:t>
      </w:r>
      <w:r>
        <w:rPr>
          <w:rFonts w:ascii="Times New Roman" w:hAnsi="Times New Roman"/>
          <w:b/>
          <w:bCs/>
          <w:color w:val="000000"/>
          <w:w w:val="104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</w:t>
      </w:r>
      <w:r>
        <w:rPr>
          <w:rFonts w:ascii="Times New Roman" w:hAnsi="Times New Roman"/>
          <w:bCs/>
          <w:color w:val="000000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(включительно) </w:t>
      </w:r>
      <w:r>
        <w:rPr>
          <w:rFonts w:ascii="Times New Roman" w:hAnsi="Times New Roman"/>
          <w:color w:val="000000"/>
          <w:sz w:val="24"/>
          <w:szCs w:val="24"/>
        </w:rPr>
        <w:t xml:space="preserve">отправить заявку (Приложение 1) на </w:t>
      </w:r>
      <w:proofErr w:type="gramStart"/>
      <w:r>
        <w:rPr>
          <w:rFonts w:ascii="Times New Roman" w:hAnsi="Times New Roman"/>
          <w:color w:val="000000"/>
          <w:w w:val="103"/>
          <w:sz w:val="24"/>
          <w:szCs w:val="24"/>
        </w:rPr>
        <w:t>электронный</w:t>
      </w:r>
      <w:proofErr w:type="gramEnd"/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 адреса:</w:t>
      </w:r>
    </w:p>
    <w:p w:rsidR="00C539E0" w:rsidRDefault="00C539E0" w:rsidP="00C539E0">
      <w:pPr>
        <w:widowControl w:val="0"/>
        <w:spacing w:after="0" w:line="240" w:lineRule="auto"/>
        <w:ind w:right="-20"/>
        <w:contextualSpacing/>
        <w:jc w:val="both"/>
        <w:rPr>
          <w:rFonts w:ascii="Times New Roman" w:hAnsi="Times New Roman"/>
          <w:sz w:val="24"/>
          <w:szCs w:val="24"/>
        </w:rPr>
      </w:pPr>
      <w:hyperlink r:id="rId5" w:history="1">
        <w:r>
          <w:rPr>
            <w:rStyle w:val="a4"/>
            <w:sz w:val="24"/>
            <w:szCs w:val="24"/>
          </w:rPr>
          <w:t>nata-burmakina@yandex.ru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hyperlink r:id="rId6" w:history="1">
        <w:r>
          <w:rPr>
            <w:rStyle w:val="a4"/>
            <w:sz w:val="24"/>
            <w:szCs w:val="24"/>
          </w:rPr>
          <w:t>takmak@mail.ru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(кафедра общего языкознания). </w:t>
      </w:r>
    </w:p>
    <w:p w:rsidR="00C539E0" w:rsidRDefault="00C539E0" w:rsidP="00C539E0">
      <w:pPr>
        <w:widowControl w:val="0"/>
        <w:spacing w:after="0" w:line="240" w:lineRule="auto"/>
        <w:ind w:right="-37" w:firstLine="708"/>
        <w:contextualSpacing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>
        <w:rPr>
          <w:rFonts w:ascii="Times New Roman" w:hAnsi="Times New Roman"/>
          <w:color w:val="000000"/>
          <w:w w:val="103"/>
          <w:sz w:val="24"/>
          <w:szCs w:val="24"/>
        </w:rPr>
        <w:t>Конференция проводится в двух форматах: очном и дистанционном (с возможностью подключения участников по видеоконференцсвязи на платформе</w:t>
      </w:r>
      <w: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24"/>
          <w:szCs w:val="24"/>
        </w:rPr>
        <w:t>telemost.yandex</w:t>
      </w:r>
      <w:proofErr w:type="spellEnd"/>
      <w:r>
        <w:rPr>
          <w:rFonts w:ascii="Times New Roman" w:hAnsi="Times New Roman"/>
          <w:color w:val="000000"/>
          <w:w w:val="103"/>
          <w:sz w:val="24"/>
          <w:szCs w:val="24"/>
        </w:rPr>
        <w:t>). Ссылка на подключение будет выслана вместе с программой конференции.</w:t>
      </w:r>
    </w:p>
    <w:p w:rsidR="00C539E0" w:rsidRDefault="00C539E0" w:rsidP="00C539E0">
      <w:pPr>
        <w:widowControl w:val="0"/>
        <w:spacing w:after="0" w:line="240" w:lineRule="auto"/>
        <w:ind w:right="-37" w:firstLine="708"/>
        <w:contextualSpacing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Язык проведения конференции: русский и английский. </w:t>
      </w:r>
    </w:p>
    <w:p w:rsidR="00B272FD" w:rsidRDefault="00B272FD"/>
    <w:sectPr w:rsidR="00B272FD" w:rsidSect="00C539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A855440"/>
    <w:multiLevelType w:val="hybridMultilevel"/>
    <w:tmpl w:val="652019A6"/>
    <w:lvl w:ilvl="0" w:tplc="C79A0F16">
      <w:start w:val="1"/>
      <w:numFmt w:val="decimal"/>
      <w:lvlText w:val="%1."/>
      <w:lvlJc w:val="left"/>
      <w:pPr>
        <w:ind w:left="1068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39E0"/>
    <w:rsid w:val="0070119A"/>
    <w:rsid w:val="00B272FD"/>
    <w:rsid w:val="00C5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uiPriority w:val="9"/>
    <w:semiHidden/>
    <w:unhideWhenUsed/>
    <w:qFormat/>
    <w:rsid w:val="00C539E0"/>
    <w:pPr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5">
    <w:name w:val="heading 5"/>
    <w:basedOn w:val="a"/>
    <w:next w:val="a0"/>
    <w:link w:val="50"/>
    <w:uiPriority w:val="9"/>
    <w:semiHidden/>
    <w:unhideWhenUsed/>
    <w:qFormat/>
    <w:rsid w:val="00C539E0"/>
    <w:pPr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C539E0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39E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4">
    <w:name w:val="Hyperlink"/>
    <w:basedOn w:val="a1"/>
    <w:uiPriority w:val="99"/>
    <w:semiHidden/>
    <w:unhideWhenUsed/>
    <w:rsid w:val="00C539E0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539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539E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0">
    <w:name w:val="Body Text"/>
    <w:basedOn w:val="a"/>
    <w:link w:val="a6"/>
    <w:uiPriority w:val="99"/>
    <w:semiHidden/>
    <w:unhideWhenUsed/>
    <w:rsid w:val="00C539E0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C53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kmak@mail.ru" TargetMode="External"/><Relationship Id="rId5" Type="http://schemas.openxmlformats.org/officeDocument/2006/relationships/hyperlink" Target="mailto:nata-burma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351</Words>
  <Characters>2006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2024-02-21T16:02:00Z</dcterms:created>
  <dcterms:modified xsi:type="dcterms:W3CDTF">2024-02-21T16:11:00Z</dcterms:modified>
</cp:coreProperties>
</file>