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2A" w:rsidRPr="003A4767" w:rsidRDefault="00E4179E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B2A"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="00C94B2A"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="00C94B2A"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D54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proofErr w:type="spellStart"/>
      <w:r w:rsidR="00CD548B" w:rsidRPr="00CD54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Рукосуева</w:t>
      </w:r>
      <w:proofErr w:type="spellEnd"/>
      <w:r w:rsidR="00CD548B" w:rsidRPr="00CD54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Татьяна Денисовна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CD54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CD548B" w:rsidRPr="00CD54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  <w:r w:rsidRPr="00CD54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CD548B" w:rsidRPr="00CD54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Pr="00CD54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CD548B" w:rsidRPr="00CD54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 г</w:t>
      </w:r>
      <w:r w:rsidR="00CD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по </w:t>
      </w:r>
      <w:r w:rsidRPr="00CD54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CD548B" w:rsidRPr="00CD54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1» июля </w:t>
      </w:r>
      <w:r w:rsidRPr="00CD54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CD548B" w:rsidRPr="00CD54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Pr="00CD54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CD548B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(его должность)</w:t>
      </w:r>
      <w:r w:rsidR="00CD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48B" w:rsidRPr="00CD54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Лопатина Татьяна Николаевна-преподаватель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D548B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CD548B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CD548B" w:rsidP="0064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CD548B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CD548B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CD548B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CD548B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1.07.2023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CD548B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1.07.2023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548B" w:rsidRPr="00CD54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26.06.2023</w:t>
      </w:r>
      <w:r w:rsidRPr="00CD54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 w:rsidR="00CD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CD54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Рукосуева</w:t>
      </w:r>
      <w:proofErr w:type="spellEnd"/>
      <w:r w:rsidR="00CD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085"/>
        <w:gridCol w:w="5528"/>
      </w:tblGrid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CD548B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CD548B" w:rsidP="00CD548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48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94E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Pr="00CD548B"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:rsidR="004A23E5" w:rsidRDefault="00CD548B" w:rsidP="00CD5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первый день УП</w:t>
            </w:r>
            <w:r w:rsidR="00C94E2A">
              <w:rPr>
                <w:rFonts w:ascii="Times New Roman" w:hAnsi="Times New Roman" w:cs="Times New Roman"/>
                <w:sz w:val="28"/>
                <w:szCs w:val="28"/>
              </w:rPr>
              <w:t xml:space="preserve"> было проведено:</w:t>
            </w:r>
          </w:p>
          <w:p w:rsidR="00C94E2A" w:rsidRPr="00C94E2A" w:rsidRDefault="00C94E2A" w:rsidP="00C94E2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заполнение учетно-отчетной документации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экстренное извещение, опросный лист, лист наблюдения за контактными, направления в бактериологическую лабораторию, журнал регистрации инфекционных заболеваний, диспансерный журнал, медицинская карта, температурный лист)</w:t>
            </w:r>
          </w:p>
          <w:p w:rsidR="00C94E2A" w:rsidRDefault="00C94E2A" w:rsidP="00C94E2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  <w:p w:rsidR="00C94E2A" w:rsidRDefault="00C94E2A" w:rsidP="00C94E2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мытье рук на гигиеническом уровне </w:t>
            </w:r>
          </w:p>
          <w:p w:rsidR="00C94E2A" w:rsidRDefault="00C94E2A" w:rsidP="00C94E2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надевание и снятие перчаток</w:t>
            </w:r>
          </w:p>
          <w:p w:rsidR="00C94E2A" w:rsidRDefault="00C94E2A" w:rsidP="00C94E2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</w:t>
            </w:r>
          </w:p>
          <w:p w:rsidR="00C94E2A" w:rsidRDefault="00C94E2A" w:rsidP="00C94E2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материала на исследование</w:t>
            </w:r>
          </w:p>
          <w:p w:rsidR="00C94E2A" w:rsidRPr="00C94E2A" w:rsidRDefault="00C94E2A" w:rsidP="00C94E2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решение ситуационных задач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CD548B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CD548B" w:rsidP="00CD548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8D3E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AC763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8D3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 w:rsidR="004A23E5" w:rsidRDefault="008D3E14" w:rsidP="008D3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день нашей учебной практики начался с тестирования и решения ситуационных задач, и затем приступили к практической части:</w:t>
            </w:r>
          </w:p>
          <w:p w:rsidR="008D3E14" w:rsidRDefault="008D3E14" w:rsidP="008D3E1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  <w:p w:rsidR="008D3E14" w:rsidRDefault="008D3E14" w:rsidP="008D3E1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медицинских отходов</w:t>
            </w:r>
          </w:p>
          <w:p w:rsidR="008D3E14" w:rsidRDefault="008D3E14" w:rsidP="008D3E1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противоэпидемического мероприятия (в школе; в детском саду; в детской поликлинике; в стационаре)</w:t>
            </w:r>
          </w:p>
          <w:p w:rsidR="008D3E14" w:rsidRDefault="008D3E14" w:rsidP="008D3E1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Одевание и снятие перчаток</w:t>
            </w:r>
          </w:p>
          <w:p w:rsidR="008D3E14" w:rsidRDefault="008D3E14" w:rsidP="008D3E1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Гигиеническая обработка рук</w:t>
            </w:r>
          </w:p>
          <w:p w:rsidR="008D3E14" w:rsidRDefault="008D3E14" w:rsidP="008D3E1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воздуха</w:t>
            </w:r>
          </w:p>
          <w:p w:rsidR="00AC7639" w:rsidRDefault="00AC7639" w:rsidP="00AC763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  <w:p w:rsidR="00AC7639" w:rsidRDefault="00AC7639" w:rsidP="00AC763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639">
              <w:rPr>
                <w:rFonts w:ascii="Times New Roman" w:hAnsi="Times New Roman" w:cs="Times New Roman"/>
                <w:sz w:val="28"/>
                <w:szCs w:val="28"/>
              </w:rPr>
              <w:t>Подсчёт пульса.</w:t>
            </w:r>
          </w:p>
          <w:p w:rsidR="00AC7639" w:rsidRPr="00AC7639" w:rsidRDefault="00AC7639" w:rsidP="00AC763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639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  <w:p w:rsidR="004A23E5" w:rsidRDefault="008D3E1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CD548B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182652" w:rsidP="00CD548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="00AC763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639">
              <w:rPr>
                <w:rFonts w:ascii="Times New Roman" w:hAnsi="Times New Roman" w:cs="Times New Roman"/>
                <w:sz w:val="28"/>
                <w:szCs w:val="28"/>
              </w:rPr>
              <w:t xml:space="preserve">            28.06.2023                                    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 w:rsidR="004A23E5" w:rsidRDefault="00182652" w:rsidP="00182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день учебной практики начался с тестирования. Далее мы приступили к выполнению практической части:</w:t>
            </w:r>
          </w:p>
          <w:p w:rsidR="00182652" w:rsidRPr="00182652" w:rsidRDefault="00182652" w:rsidP="0018265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52">
              <w:rPr>
                <w:rFonts w:ascii="Times New Roman" w:hAnsi="Times New Roman" w:cs="Times New Roman"/>
                <w:sz w:val="28"/>
                <w:szCs w:val="28"/>
              </w:rPr>
              <w:t>Заполнение отчетно-учетной документации (экстренное извещение; журнал регистрации инфекционных заболеваний; диспансерный журнал; направление в бактериологическую лабораторию; лист наблюдения за контактными; план мероприятий в детском саду)</w:t>
            </w:r>
          </w:p>
          <w:p w:rsidR="00182652" w:rsidRDefault="00182652" w:rsidP="0018265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сыворотки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Безредко</w:t>
            </w:r>
            <w:proofErr w:type="spellEnd"/>
          </w:p>
          <w:p w:rsidR="00182652" w:rsidRPr="00182652" w:rsidRDefault="00182652" w:rsidP="0018265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  <w:p w:rsidR="00182652" w:rsidRDefault="00182652" w:rsidP="0018265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вакцины</w:t>
            </w:r>
          </w:p>
          <w:p w:rsidR="00182652" w:rsidRDefault="00182652" w:rsidP="0018265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отходов по классам</w:t>
            </w:r>
          </w:p>
          <w:p w:rsidR="00182652" w:rsidRDefault="00182652" w:rsidP="0018265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Гигиеническая обработка рук</w:t>
            </w:r>
          </w:p>
          <w:p w:rsidR="00182652" w:rsidRDefault="00182652" w:rsidP="0018265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Надевание и снятие перчаток</w:t>
            </w:r>
          </w:p>
          <w:p w:rsidR="00182652" w:rsidRDefault="00182652" w:rsidP="0018265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  <w:p w:rsidR="00182652" w:rsidRPr="00BE7967" w:rsidRDefault="00182652" w:rsidP="00BE796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дезинфекции инструментария 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CD548B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CD548B" w:rsidP="00CD548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AC76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29.06.2023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 w:rsidR="004A23E5" w:rsidRDefault="00BE7967" w:rsidP="00BE7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Четвёртый день учебной практики начался с тестирования и решения ситуационной задачи.</w:t>
            </w:r>
          </w:p>
          <w:p w:rsidR="00BE7967" w:rsidRDefault="00BE7967" w:rsidP="00BE7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мы выполняли следующие манипуляции:</w:t>
            </w:r>
          </w:p>
          <w:p w:rsidR="00BE7967" w:rsidRDefault="00BE7967" w:rsidP="00BE796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Гигиеническая обработка рук</w:t>
            </w:r>
          </w:p>
          <w:p w:rsidR="00BE7967" w:rsidRDefault="00BE7967" w:rsidP="00BE796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Надевание и снятие перчаток</w:t>
            </w:r>
          </w:p>
          <w:p w:rsidR="00BE7967" w:rsidRDefault="00BE7967" w:rsidP="00BE796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  <w:p w:rsidR="00BE7967" w:rsidRDefault="00BE7967" w:rsidP="00BE796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  <w:p w:rsidR="00BE7967" w:rsidRDefault="00BE7967" w:rsidP="00BE796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яиц гельминтов</w:t>
            </w:r>
          </w:p>
          <w:p w:rsidR="00BE7967" w:rsidRDefault="00BE7967" w:rsidP="00BE796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  <w:p w:rsidR="00BE7967" w:rsidRDefault="00BE7967" w:rsidP="00BE796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  <w:p w:rsidR="00BE7967" w:rsidRPr="00BE7967" w:rsidRDefault="00BE7967" w:rsidP="00BE796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ознакомились с правилами противоэпидемиологических мероприятий в очаге заражения (по ситуационной задаче)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CD548B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CD548B" w:rsidP="00CD548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AC76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30.06.2023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 w:rsidR="004A23E5" w:rsidRDefault="00BE7967" w:rsidP="00BE7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пятый день учебной практики мы успели выполнить следующее:</w:t>
            </w:r>
          </w:p>
          <w:p w:rsidR="00BE7967" w:rsidRDefault="00BE7967" w:rsidP="00BE796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и проверить тест по теме «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 трансмиссивных инфекций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7967" w:rsidRDefault="00BE7967" w:rsidP="00BE796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Надевание и снятие перчаток</w:t>
            </w:r>
          </w:p>
          <w:p w:rsidR="00BE7967" w:rsidRDefault="00BE7967" w:rsidP="00BE796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Гигиеническая обработка рук</w:t>
            </w:r>
          </w:p>
          <w:p w:rsidR="00BE7967" w:rsidRDefault="00BE7967" w:rsidP="00BE796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  <w:p w:rsidR="00BE7967" w:rsidRDefault="00BE7967" w:rsidP="00BE796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  <w:p w:rsidR="00BE7967" w:rsidRDefault="00BE7967" w:rsidP="00BE796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на педикулёз</w:t>
            </w:r>
          </w:p>
          <w:p w:rsidR="00D82BFD" w:rsidRDefault="00BE7967" w:rsidP="00D82BF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  <w:p w:rsidR="00D82BFD" w:rsidRPr="00D82BFD" w:rsidRDefault="00D82BFD" w:rsidP="00D82BF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BFD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</w:t>
            </w:r>
          </w:p>
          <w:p w:rsidR="00D82BFD" w:rsidRPr="00D82BFD" w:rsidRDefault="00D82BFD" w:rsidP="00D82BF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</w:t>
            </w:r>
          </w:p>
          <w:p w:rsidR="00D82BFD" w:rsidRPr="00D82BFD" w:rsidRDefault="00AC7639" w:rsidP="00D82BF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CD548B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CD548B" w:rsidP="00CD548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C76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01.07.2023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 w:rsidR="004A23E5" w:rsidRDefault="00D82BFD" w:rsidP="00D82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шестого дня учебной практики мы выполнили:</w:t>
            </w:r>
          </w:p>
          <w:p w:rsidR="00D82BFD" w:rsidRDefault="00D82BFD" w:rsidP="00D82BF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Гигиеническая обработка рук</w:t>
            </w:r>
          </w:p>
          <w:p w:rsidR="00D82BFD" w:rsidRPr="00626848" w:rsidRDefault="00D82BFD" w:rsidP="0062684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Надевание и снятие перчаток</w:t>
            </w:r>
          </w:p>
          <w:p w:rsidR="00D82BFD" w:rsidRDefault="00D82BFD" w:rsidP="00D82BF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инструментария</w:t>
            </w:r>
          </w:p>
          <w:p w:rsidR="00D82BFD" w:rsidRDefault="00D82BFD" w:rsidP="00D82BF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  <w:p w:rsidR="00D82BFD" w:rsidRDefault="00D82BFD" w:rsidP="00D82BF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воздуха</w:t>
            </w:r>
          </w:p>
          <w:p w:rsidR="00D82BFD" w:rsidRDefault="00D82BFD" w:rsidP="00D82BF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инъекций</w:t>
            </w:r>
          </w:p>
          <w:p w:rsidR="00D82BFD" w:rsidRPr="00626848" w:rsidRDefault="00D82BFD" w:rsidP="00D82BF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  <w:p w:rsidR="00626848" w:rsidRPr="00D82BFD" w:rsidRDefault="00626848" w:rsidP="00D82BF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Заполнение отчётно-учетной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документации(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календарь профилактических прививок)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17" w:name="_GoBack"/>
        <w:bookmarkEnd w:id="17"/>
      </w:tr>
      <w:tr w:rsidR="004135F4" w:rsidRPr="003A4767" w:rsidTr="00CD548B">
        <w:trPr>
          <w:cantSplit/>
          <w:trHeight w:val="1134"/>
        </w:trPr>
        <w:tc>
          <w:tcPr>
            <w:tcW w:w="730" w:type="dxa"/>
            <w:textDirection w:val="btLr"/>
          </w:tcPr>
          <w:p w:rsidR="004135F4" w:rsidRPr="003A4767" w:rsidRDefault="00CD548B" w:rsidP="00CD548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01.07.2023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:rsidR="004135F4" w:rsidRDefault="0062684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документации и выставление итоговых оценок за учебную практику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AB5" w:rsidRPr="00626848" w:rsidRDefault="00626848" w:rsidP="00626848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684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F04432B" wp14:editId="019178F4">
            <wp:extent cx="6645910" cy="9589135"/>
            <wp:effectExtent l="0" t="0" r="2540" b="0"/>
            <wp:docPr id="1" name="Рисунок 1" descr="C:\Users\ок\Downloads\O7g8s18Pq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\Downloads\O7g8s18Pqs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8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AB5" w:rsidRPr="00947AB5" w:rsidRDefault="00947AB5" w:rsidP="00947AB5">
      <w:pPr>
        <w:rPr>
          <w:lang w:eastAsia="ru-RU"/>
        </w:rPr>
      </w:pP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Pr="00D01B0F" w:rsidRDefault="005D5B65" w:rsidP="00AC7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</w:t>
      </w:r>
      <w:r w:rsidR="00AC7639" w:rsidRPr="00AC7639">
        <w:rPr>
          <w:rFonts w:ascii="Times New Roman" w:hAnsi="Times New Roman" w:cs="Times New Roman"/>
          <w:sz w:val="28"/>
          <w:szCs w:val="28"/>
          <w:u w:val="single"/>
        </w:rPr>
        <w:t xml:space="preserve">заполнение и оформление отчетно-учетной медицинской документации, проведение </w:t>
      </w:r>
      <w:proofErr w:type="spellStart"/>
      <w:r w:rsidR="00AC7639" w:rsidRPr="00AC7639"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 w:rsidR="00AC7639" w:rsidRPr="00AC7639">
        <w:rPr>
          <w:rFonts w:ascii="Times New Roman" w:hAnsi="Times New Roman" w:cs="Times New Roman"/>
          <w:sz w:val="28"/>
          <w:szCs w:val="28"/>
          <w:u w:val="single"/>
        </w:rPr>
        <w:t xml:space="preserve"> обработки волосистой части головы, проведение дезинфекции контактных поверхностей, составление плана профилактических прививок, </w:t>
      </w:r>
      <w:r w:rsidR="00AC7639" w:rsidRPr="00AC7639">
        <w:rPr>
          <w:rFonts w:ascii="Times New Roman" w:hAnsi="Times New Roman"/>
          <w:sz w:val="28"/>
          <w:szCs w:val="28"/>
          <w:u w:val="single"/>
        </w:rPr>
        <w:t>гигиеническая обработка рук, одевание и снятие перчаток, выпуск материалов для санитарного просвещения населения,</w:t>
      </w:r>
      <w:r w:rsidR="00AC7639" w:rsidRPr="00AC7639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 xml:space="preserve"> </w:t>
      </w:r>
      <w:r w:rsidR="00AC7639" w:rsidRPr="00AC7639">
        <w:rPr>
          <w:rFonts w:ascii="Times New Roman" w:hAnsi="Times New Roman" w:cs="Times New Roman"/>
          <w:sz w:val="28"/>
          <w:szCs w:val="28"/>
          <w:u w:val="single"/>
        </w:rPr>
        <w:t xml:space="preserve">забор слизи из зева и носа на </w:t>
      </w:r>
      <w:r w:rsidR="00AC7639" w:rsidRPr="00AC7639">
        <w:rPr>
          <w:rFonts w:ascii="Times New Roman" w:hAnsi="Times New Roman" w:cs="Times New Roman"/>
          <w:sz w:val="28"/>
          <w:szCs w:val="28"/>
          <w:u w:val="single"/>
          <w:lang w:val="en-US"/>
        </w:rPr>
        <w:t>BL</w:t>
      </w:r>
      <w:r w:rsidR="00AC7639" w:rsidRPr="00AC7639">
        <w:rPr>
          <w:rFonts w:ascii="Times New Roman" w:hAnsi="Times New Roman" w:cs="Times New Roman"/>
          <w:sz w:val="28"/>
          <w:szCs w:val="28"/>
          <w:u w:val="single"/>
        </w:rPr>
        <w:t xml:space="preserve">, осмотр на педикулез, забор кала на бактериологическое исследование; забор кала на </w:t>
      </w:r>
      <w:proofErr w:type="spellStart"/>
      <w:r w:rsidR="00AC7639" w:rsidRPr="00AC7639">
        <w:rPr>
          <w:rFonts w:ascii="Times New Roman" w:hAnsi="Times New Roman" w:cs="Times New Roman"/>
          <w:sz w:val="28"/>
          <w:szCs w:val="28"/>
          <w:u w:val="single"/>
        </w:rPr>
        <w:t>капрологическое</w:t>
      </w:r>
      <w:proofErr w:type="spellEnd"/>
      <w:r w:rsidR="00AC7639" w:rsidRPr="00AC76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C7639" w:rsidRPr="00AC7639">
        <w:rPr>
          <w:rFonts w:ascii="Times New Roman" w:hAnsi="Times New Roman" w:cs="Times New Roman"/>
          <w:sz w:val="28"/>
          <w:szCs w:val="28"/>
          <w:u w:val="single"/>
        </w:rPr>
        <w:t>исследова-ние</w:t>
      </w:r>
      <w:proofErr w:type="spellEnd"/>
      <w:r w:rsidR="00AC7639" w:rsidRPr="00AC7639">
        <w:rPr>
          <w:rFonts w:ascii="Times New Roman" w:hAnsi="Times New Roman" w:cs="Times New Roman"/>
          <w:sz w:val="28"/>
          <w:szCs w:val="28"/>
          <w:u w:val="single"/>
        </w:rPr>
        <w:t>; соскоб на энтеробиоз</w:t>
      </w:r>
    </w:p>
    <w:p w:rsidR="005D5B65" w:rsidRPr="00D01B0F" w:rsidRDefault="00AC7639" w:rsidP="00AC7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хорошо овладел(ла)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умениями:</w:t>
      </w:r>
      <w:r w:rsidRPr="00AC7639">
        <w:rPr>
          <w:rFonts w:ascii="Times New Roman" w:hAnsi="Times New Roman" w:cs="Times New Roman"/>
          <w:sz w:val="28"/>
          <w:szCs w:val="28"/>
          <w:u w:val="single"/>
        </w:rPr>
        <w:t>гигиеническая</w:t>
      </w:r>
      <w:proofErr w:type="spellEnd"/>
      <w:proofErr w:type="gramEnd"/>
      <w:r w:rsidRPr="00AC7639">
        <w:rPr>
          <w:rFonts w:ascii="Times New Roman" w:hAnsi="Times New Roman" w:cs="Times New Roman"/>
          <w:sz w:val="28"/>
          <w:szCs w:val="28"/>
          <w:u w:val="single"/>
        </w:rPr>
        <w:t xml:space="preserve"> обработка рук; одевание и снятие пер-</w:t>
      </w:r>
      <w:proofErr w:type="spellStart"/>
      <w:r w:rsidRPr="00AC7639">
        <w:rPr>
          <w:rFonts w:ascii="Times New Roman" w:hAnsi="Times New Roman" w:cs="Times New Roman"/>
          <w:sz w:val="28"/>
          <w:szCs w:val="28"/>
          <w:u w:val="single"/>
        </w:rPr>
        <w:t>чаток</w:t>
      </w:r>
      <w:proofErr w:type="spellEnd"/>
      <w:r w:rsidRPr="00AC7639">
        <w:rPr>
          <w:rFonts w:ascii="Times New Roman" w:hAnsi="Times New Roman" w:cs="Times New Roman"/>
          <w:sz w:val="28"/>
          <w:szCs w:val="28"/>
          <w:u w:val="single"/>
        </w:rPr>
        <w:t xml:space="preserve">; проведение внутримышечных инъекций; проведение внутривенных инъекций; надевание противочумного костюма; выпуск материалов для санитарного просвещения населения, забор слизи из зева и носа на </w:t>
      </w:r>
      <w:r w:rsidRPr="00AC7639">
        <w:rPr>
          <w:rFonts w:ascii="Times New Roman" w:hAnsi="Times New Roman" w:cs="Times New Roman"/>
          <w:sz w:val="28"/>
          <w:szCs w:val="28"/>
          <w:u w:val="single"/>
          <w:lang w:val="en-US"/>
        </w:rPr>
        <w:t>BL</w:t>
      </w:r>
      <w:r w:rsidRPr="00AC7639">
        <w:rPr>
          <w:rFonts w:ascii="Times New Roman" w:hAnsi="Times New Roman" w:cs="Times New Roman"/>
          <w:sz w:val="28"/>
          <w:szCs w:val="28"/>
          <w:u w:val="single"/>
        </w:rPr>
        <w:t xml:space="preserve">, осмотр на педикулез, проведение </w:t>
      </w:r>
      <w:proofErr w:type="spellStart"/>
      <w:r w:rsidRPr="00AC7639"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 w:rsidRPr="00AC7639">
        <w:rPr>
          <w:rFonts w:ascii="Times New Roman" w:hAnsi="Times New Roman" w:cs="Times New Roman"/>
          <w:sz w:val="28"/>
          <w:szCs w:val="28"/>
          <w:u w:val="single"/>
        </w:rPr>
        <w:t xml:space="preserve"> обработки волосистой части головы</w:t>
      </w:r>
    </w:p>
    <w:p w:rsidR="005D5B65" w:rsidRPr="009764BF" w:rsidRDefault="005D5B65" w:rsidP="00AC7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</w:t>
      </w:r>
      <w:r w:rsidR="00AC7639">
        <w:rPr>
          <w:rFonts w:ascii="Times New Roman" w:hAnsi="Times New Roman" w:cs="Times New Roman"/>
          <w:sz w:val="28"/>
          <w:szCs w:val="28"/>
        </w:rPr>
        <w:t>вилось при прохождении практики</w:t>
      </w:r>
      <w:r w:rsidR="00AC7639" w:rsidRPr="009764BF">
        <w:rPr>
          <w:rFonts w:ascii="Times New Roman" w:hAnsi="Times New Roman" w:cs="Times New Roman"/>
          <w:sz w:val="28"/>
          <w:szCs w:val="28"/>
          <w:u w:val="single"/>
        </w:rPr>
        <w:t>: получ</w:t>
      </w:r>
      <w:r w:rsidR="009764BF" w:rsidRPr="009764BF">
        <w:rPr>
          <w:rFonts w:ascii="Times New Roman" w:hAnsi="Times New Roman" w:cs="Times New Roman"/>
          <w:sz w:val="28"/>
          <w:szCs w:val="28"/>
          <w:u w:val="single"/>
        </w:rPr>
        <w:t xml:space="preserve">ение дополнительной и правильно поставленной информации от преподавателя Лопатиной Т.Н об </w:t>
      </w:r>
      <w:r w:rsidR="009764BF" w:rsidRPr="009764BF">
        <w:rPr>
          <w:rFonts w:ascii="Times New Roman" w:eastAsia="Times New Roman" w:hAnsi="Times New Roman" w:cs="Times New Roman"/>
          <w:sz w:val="28"/>
          <w:szCs w:val="28"/>
          <w:u w:val="single"/>
        </w:rPr>
        <w:t>осуществлении ухода за инфекционными больными при различных инфекционных заболеваниях</w:t>
      </w:r>
    </w:p>
    <w:p w:rsidR="005D5B65" w:rsidRPr="00D01B0F" w:rsidRDefault="009764BF" w:rsidP="00976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освоены:</w:t>
      </w:r>
      <w:r w:rsidRPr="009764BF">
        <w:rPr>
          <w:rFonts w:ascii="Times New Roman" w:hAnsi="Times New Roman" w:cs="Times New Roman"/>
          <w:sz w:val="28"/>
          <w:szCs w:val="28"/>
          <w:u w:val="single"/>
        </w:rPr>
        <w:t xml:space="preserve"> отсутствуют</w:t>
      </w:r>
    </w:p>
    <w:p w:rsidR="005D5B65" w:rsidRPr="009764BF" w:rsidRDefault="005D5B65" w:rsidP="009764BF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 xml:space="preserve">Замечания и предложения по прохождению </w:t>
      </w:r>
      <w:proofErr w:type="gramStart"/>
      <w:r w:rsidRPr="00D01B0F">
        <w:rPr>
          <w:color w:val="auto"/>
          <w:sz w:val="28"/>
          <w:szCs w:val="28"/>
        </w:rPr>
        <w:t xml:space="preserve">практики </w:t>
      </w:r>
      <w:r w:rsidR="009764BF">
        <w:rPr>
          <w:color w:val="auto"/>
          <w:sz w:val="28"/>
          <w:szCs w:val="28"/>
        </w:rPr>
        <w:t>:</w:t>
      </w:r>
      <w:proofErr w:type="gramEnd"/>
      <w:r w:rsidR="009764BF" w:rsidRPr="009764BF">
        <w:rPr>
          <w:color w:val="auto"/>
          <w:sz w:val="28"/>
          <w:szCs w:val="28"/>
          <w:u w:val="single"/>
        </w:rPr>
        <w:t xml:space="preserve"> отсутствуют</w:t>
      </w:r>
      <w:r w:rsidR="009764BF">
        <w:rPr>
          <w:color w:val="auto"/>
          <w:sz w:val="28"/>
          <w:szCs w:val="28"/>
        </w:rPr>
        <w:t xml:space="preserve"> </w:t>
      </w: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9764BF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Студент: </w:t>
      </w:r>
      <w:proofErr w:type="spellStart"/>
      <w:r w:rsidRPr="009764BF">
        <w:rPr>
          <w:rFonts w:ascii="Times New Roman" w:hAnsi="Times New Roman" w:cs="Times New Roman"/>
          <w:bCs/>
          <w:sz w:val="28"/>
          <w:szCs w:val="28"/>
          <w:u w:val="single"/>
        </w:rPr>
        <w:t>Рукосуева</w:t>
      </w:r>
      <w:proofErr w:type="spellEnd"/>
      <w:r w:rsidRPr="009764B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Т.Д</w:t>
      </w:r>
      <w:r w:rsidR="005D5B65"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D5B65"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5D5B65" w:rsidRPr="00D01B0F" w:rsidRDefault="009764BF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</w:p>
    <w:p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7C21" w:rsidRDefault="00626848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16A22"/>
    <w:multiLevelType w:val="hybridMultilevel"/>
    <w:tmpl w:val="B2A4E28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1F47"/>
    <w:multiLevelType w:val="hybridMultilevel"/>
    <w:tmpl w:val="1E6446F8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148E7"/>
    <w:multiLevelType w:val="hybridMultilevel"/>
    <w:tmpl w:val="057E0744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46D34"/>
    <w:multiLevelType w:val="hybridMultilevel"/>
    <w:tmpl w:val="47726320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8D45D9"/>
    <w:multiLevelType w:val="hybridMultilevel"/>
    <w:tmpl w:val="409CEC2A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36AF0"/>
    <w:multiLevelType w:val="hybridMultilevel"/>
    <w:tmpl w:val="B35669E8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7EAE20A3"/>
    <w:multiLevelType w:val="hybridMultilevel"/>
    <w:tmpl w:val="660E9C40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13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DF"/>
    <w:rsid w:val="000941FE"/>
    <w:rsid w:val="00182652"/>
    <w:rsid w:val="00350D98"/>
    <w:rsid w:val="00394618"/>
    <w:rsid w:val="003A4767"/>
    <w:rsid w:val="004135F4"/>
    <w:rsid w:val="004671FA"/>
    <w:rsid w:val="004A23E5"/>
    <w:rsid w:val="00555E6E"/>
    <w:rsid w:val="005A18A0"/>
    <w:rsid w:val="005D5B65"/>
    <w:rsid w:val="00626848"/>
    <w:rsid w:val="00643ECF"/>
    <w:rsid w:val="007B6075"/>
    <w:rsid w:val="00842BE8"/>
    <w:rsid w:val="008D3E14"/>
    <w:rsid w:val="00931D7F"/>
    <w:rsid w:val="00947AB5"/>
    <w:rsid w:val="0097110C"/>
    <w:rsid w:val="009764BF"/>
    <w:rsid w:val="00A92CF2"/>
    <w:rsid w:val="00AC7639"/>
    <w:rsid w:val="00AF433D"/>
    <w:rsid w:val="00B354DF"/>
    <w:rsid w:val="00B54D7E"/>
    <w:rsid w:val="00B64EFD"/>
    <w:rsid w:val="00B810BF"/>
    <w:rsid w:val="00BE7967"/>
    <w:rsid w:val="00BF03B0"/>
    <w:rsid w:val="00C53A19"/>
    <w:rsid w:val="00C94B2A"/>
    <w:rsid w:val="00C94E2A"/>
    <w:rsid w:val="00CB5112"/>
    <w:rsid w:val="00CD548B"/>
    <w:rsid w:val="00D01B0F"/>
    <w:rsid w:val="00D67AD9"/>
    <w:rsid w:val="00D82BFD"/>
    <w:rsid w:val="00D8486E"/>
    <w:rsid w:val="00E4179E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F28B"/>
  <w15:chartTrackingRefBased/>
  <w15:docId w15:val="{435A21A5-11EB-48FE-A25F-BE20691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6ACA8-F515-4AF7-ACC8-012F256A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11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ок</cp:lastModifiedBy>
  <cp:revision>27</cp:revision>
  <cp:lastPrinted>2022-05-23T01:02:00Z</cp:lastPrinted>
  <dcterms:created xsi:type="dcterms:W3CDTF">2019-04-01T06:20:00Z</dcterms:created>
  <dcterms:modified xsi:type="dcterms:W3CDTF">2023-06-30T07:45:00Z</dcterms:modified>
</cp:coreProperties>
</file>